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238" w:rsidRPr="00393C31" w:rsidRDefault="00186238" w:rsidP="00186238">
      <w:pPr>
        <w:pStyle w:val="NormalWeb"/>
        <w:pBdr>
          <w:top w:val="single" w:sz="4" w:space="1" w:color="auto"/>
          <w:left w:val="single" w:sz="4" w:space="4" w:color="auto"/>
          <w:bottom w:val="single" w:sz="4" w:space="1" w:color="auto"/>
          <w:right w:val="single" w:sz="4" w:space="4" w:color="auto"/>
        </w:pBdr>
        <w:spacing w:before="2" w:after="2"/>
        <w:jc w:val="center"/>
        <w:rPr>
          <w:rFonts w:ascii="Arial" w:hAnsi="Arial" w:cs="Arial"/>
          <w:b/>
          <w:bCs/>
          <w:i/>
          <w:iCs/>
          <w:color w:val="0000FF"/>
          <w:sz w:val="22"/>
          <w:szCs w:val="22"/>
          <w:lang w:val="fr-BE"/>
        </w:rPr>
      </w:pPr>
      <w:r w:rsidRPr="00393C31">
        <w:rPr>
          <w:rFonts w:ascii="Arial" w:hAnsi="Arial" w:cs="Arial"/>
          <w:b/>
          <w:bCs/>
          <w:i/>
          <w:iCs/>
          <w:color w:val="0000FF"/>
          <w:sz w:val="22"/>
          <w:szCs w:val="22"/>
          <w:lang w:val="fr-BE"/>
        </w:rPr>
        <w:t xml:space="preserve">PROFIL AIDE </w:t>
      </w:r>
      <w:r w:rsidR="00AE1634">
        <w:rPr>
          <w:rFonts w:ascii="Arial" w:hAnsi="Arial" w:cs="Arial"/>
          <w:b/>
          <w:bCs/>
          <w:i/>
          <w:iCs/>
          <w:color w:val="0000FF"/>
          <w:sz w:val="22"/>
          <w:szCs w:val="22"/>
          <w:lang w:val="fr-BE"/>
        </w:rPr>
        <w:t xml:space="preserve">JURIDIQUE </w:t>
      </w:r>
      <w:r w:rsidR="00C502BB">
        <w:rPr>
          <w:rFonts w:ascii="Arial" w:hAnsi="Arial" w:cs="Arial"/>
          <w:b/>
          <w:bCs/>
          <w:i/>
          <w:iCs/>
          <w:color w:val="0000FF"/>
          <w:sz w:val="22"/>
          <w:szCs w:val="22"/>
          <w:lang w:val="fr-BE"/>
        </w:rPr>
        <w:t xml:space="preserve">AU LOGEMENT ET </w:t>
      </w:r>
      <w:r w:rsidR="00625502">
        <w:rPr>
          <w:rFonts w:ascii="Arial" w:hAnsi="Arial" w:cs="Arial"/>
          <w:b/>
          <w:bCs/>
          <w:i/>
          <w:iCs/>
          <w:color w:val="0000FF"/>
          <w:sz w:val="22"/>
          <w:szCs w:val="22"/>
          <w:lang w:val="fr-BE"/>
        </w:rPr>
        <w:t xml:space="preserve">AU </w:t>
      </w:r>
      <w:r w:rsidRPr="00393C31">
        <w:rPr>
          <w:rFonts w:ascii="Arial" w:hAnsi="Arial" w:cs="Arial"/>
          <w:b/>
          <w:bCs/>
          <w:i/>
          <w:iCs/>
          <w:color w:val="0000FF"/>
          <w:sz w:val="22"/>
          <w:szCs w:val="22"/>
          <w:lang w:val="fr-BE"/>
        </w:rPr>
        <w:t>MONTAGE DE PROJETS</w:t>
      </w:r>
      <w:r w:rsidR="00C502BB">
        <w:rPr>
          <w:rFonts w:ascii="Arial" w:hAnsi="Arial" w:cs="Arial"/>
          <w:b/>
          <w:bCs/>
          <w:i/>
          <w:iCs/>
          <w:color w:val="0000FF"/>
          <w:sz w:val="22"/>
          <w:szCs w:val="22"/>
          <w:lang w:val="fr-BE"/>
        </w:rPr>
        <w:t xml:space="preserve"> </w:t>
      </w:r>
      <w:r w:rsidRPr="00393C31">
        <w:rPr>
          <w:rFonts w:ascii="Arial" w:hAnsi="Arial" w:cs="Arial"/>
          <w:b/>
          <w:bCs/>
          <w:i/>
          <w:iCs/>
          <w:color w:val="0000FF"/>
          <w:sz w:val="22"/>
          <w:szCs w:val="22"/>
          <w:lang w:val="fr-BE"/>
        </w:rPr>
        <w:t>HABITATS SOLIDAIRES EN REGION WALLONNE</w:t>
      </w:r>
    </w:p>
    <w:p w:rsidR="00186238" w:rsidRPr="00393C31" w:rsidRDefault="00186238" w:rsidP="00D57BEE">
      <w:pPr>
        <w:pStyle w:val="NormalWeb"/>
        <w:spacing w:before="2" w:after="2"/>
        <w:rPr>
          <w:rFonts w:ascii="Arial" w:hAnsi="Arial" w:cs="Arial"/>
          <w:b/>
          <w:bCs/>
          <w:i/>
          <w:iCs/>
          <w:color w:val="7F7F7F"/>
          <w:sz w:val="22"/>
          <w:szCs w:val="22"/>
          <w:lang w:val="fr-BE"/>
        </w:rPr>
      </w:pPr>
    </w:p>
    <w:p w:rsidR="00186238" w:rsidRPr="00393C31" w:rsidRDefault="00186238" w:rsidP="00D57BEE">
      <w:pPr>
        <w:pStyle w:val="NormalWeb"/>
        <w:spacing w:before="2" w:after="2"/>
        <w:rPr>
          <w:rFonts w:ascii="Arial" w:hAnsi="Arial" w:cs="Arial"/>
          <w:b/>
          <w:bCs/>
          <w:i/>
          <w:iCs/>
          <w:color w:val="7F7F7F"/>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Nombre de postes demandés</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1</w:t>
      </w:r>
    </w:p>
    <w:p w:rsidR="00D57BEE" w:rsidRPr="00393C31" w:rsidRDefault="00D57BEE" w:rsidP="00D57BEE">
      <w:pPr>
        <w:pStyle w:val="NormalWeb"/>
        <w:spacing w:before="2" w:after="2"/>
        <w:rPr>
          <w:rFonts w:ascii="Arial" w:hAnsi="Arial" w:cs="Arial"/>
          <w:b/>
          <w:bCs/>
          <w:i/>
          <w:iCs/>
          <w:color w:val="7F7F7F"/>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Catégorie de métier</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00D955DF" w:rsidRPr="00393C31">
        <w:rPr>
          <w:rFonts w:ascii="Arial" w:hAnsi="Arial" w:cs="Arial"/>
          <w:sz w:val="22"/>
          <w:szCs w:val="22"/>
          <w:lang w:val="fr-BE"/>
        </w:rPr>
        <w:t xml:space="preserve">Formation-Information </w:t>
      </w:r>
      <w:r w:rsidR="003064C1" w:rsidRPr="00393C31">
        <w:rPr>
          <w:rFonts w:ascii="Arial" w:hAnsi="Arial" w:cs="Arial"/>
          <w:sz w:val="22"/>
          <w:szCs w:val="22"/>
          <w:lang w:val="fr-BE"/>
        </w:rPr>
        <w:t xml:space="preserve">juridique </w:t>
      </w:r>
      <w:r w:rsidR="00D955DF" w:rsidRPr="00393C31">
        <w:rPr>
          <w:rFonts w:ascii="Arial" w:hAnsi="Arial" w:cs="Arial"/>
          <w:sz w:val="22"/>
          <w:szCs w:val="22"/>
          <w:lang w:val="fr-BE"/>
        </w:rPr>
        <w:t>pour Habitats Groupés (Solidaires)</w:t>
      </w:r>
    </w:p>
    <w:p w:rsidR="00D57BEE" w:rsidRPr="00393C31" w:rsidRDefault="00D57BEE" w:rsidP="00D57BEE">
      <w:pPr>
        <w:pStyle w:val="NormalWeb"/>
        <w:spacing w:before="2" w:after="2"/>
        <w:rPr>
          <w:rFonts w:ascii="Arial" w:hAnsi="Arial" w:cs="Arial"/>
          <w:b/>
          <w:bCs/>
          <w:i/>
          <w:iCs/>
          <w:color w:val="7F7F7F"/>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Date d'engagement</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immédiatement (ou au plus vite)</w:t>
      </w:r>
    </w:p>
    <w:p w:rsidR="00D57BEE" w:rsidRPr="00393C31" w:rsidRDefault="00D57BEE" w:rsidP="00D57BEE">
      <w:pPr>
        <w:pStyle w:val="NormalWeb"/>
        <w:spacing w:before="2" w:after="2"/>
        <w:rPr>
          <w:rFonts w:ascii="Arial" w:hAnsi="Arial" w:cs="Arial"/>
          <w:b/>
          <w:bCs/>
          <w:i/>
          <w:iCs/>
          <w:color w:val="7F7F7F"/>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Secteur d'activite</w:t>
      </w:r>
      <w:r w:rsidR="00A25920" w:rsidRPr="00393C31">
        <w:rPr>
          <w:rFonts w:ascii="Arial" w:hAnsi="Arial" w:cs="Arial"/>
          <w:b/>
          <w:bCs/>
          <w:i/>
          <w:iCs/>
          <w:color w:val="7F7F7F"/>
          <w:sz w:val="22"/>
          <w:szCs w:val="22"/>
          <w:lang w:val="fr-BE"/>
        </w:rPr>
        <w:t xml:space="preserve"> :</w:t>
      </w:r>
      <w:r w:rsidR="004D0C3C">
        <w:rPr>
          <w:rFonts w:ascii="Arial" w:hAnsi="Arial" w:cs="Arial"/>
          <w:b/>
          <w:bCs/>
          <w:i/>
          <w:iCs/>
          <w:color w:val="7F7F7F"/>
          <w:sz w:val="22"/>
          <w:szCs w:val="22"/>
          <w:lang w:val="fr-BE"/>
        </w:rPr>
        <w:t xml:space="preserve"> </w:t>
      </w:r>
      <w:bookmarkStart w:id="0" w:name="_GoBack"/>
      <w:bookmarkEnd w:id="0"/>
      <w:r w:rsidRPr="00393C31">
        <w:rPr>
          <w:rFonts w:ascii="Arial" w:hAnsi="Arial" w:cs="Arial"/>
          <w:sz w:val="22"/>
          <w:szCs w:val="22"/>
          <w:lang w:val="fr-BE"/>
        </w:rPr>
        <w:t>Action sociale</w:t>
      </w:r>
    </w:p>
    <w:p w:rsidR="00D57BEE" w:rsidRPr="00393C31" w:rsidRDefault="00D57BEE" w:rsidP="00D57BEE">
      <w:pPr>
        <w:pStyle w:val="NormalWeb"/>
        <w:spacing w:before="2" w:after="2"/>
        <w:rPr>
          <w:rFonts w:ascii="Arial" w:hAnsi="Arial" w:cs="Arial"/>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Lieu(x) de travail</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OTTIGNIES-LOUVAIN-LA-NEUVE - NIVELLES [ARRONDISSEMENT] </w:t>
      </w:r>
    </w:p>
    <w:p w:rsidR="00A25920" w:rsidRPr="00393C31" w:rsidRDefault="00A25920" w:rsidP="00D57BEE">
      <w:pPr>
        <w:pStyle w:val="NormalWeb"/>
        <w:spacing w:before="2" w:after="2"/>
        <w:rPr>
          <w:rFonts w:ascii="Arial" w:hAnsi="Arial" w:cs="Arial"/>
          <w:b/>
          <w:bCs/>
          <w:i/>
          <w:iCs/>
          <w:color w:val="7F7F7F"/>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Votre fonction : </w:t>
      </w:r>
      <w:r w:rsidR="00D955DF" w:rsidRPr="00393C31">
        <w:rPr>
          <w:rFonts w:ascii="Arial" w:hAnsi="Arial" w:cs="Arial"/>
          <w:b/>
          <w:bCs/>
          <w:i/>
          <w:iCs/>
          <w:color w:val="7F7F7F"/>
          <w:sz w:val="22"/>
          <w:szCs w:val="22"/>
          <w:lang w:val="fr-BE"/>
        </w:rPr>
        <w:t>Chargé-e de missions</w:t>
      </w:r>
      <w:r w:rsidRPr="00393C31">
        <w:rPr>
          <w:rFonts w:ascii="Arial" w:hAnsi="Arial" w:cs="Arial"/>
          <w:b/>
          <w:bCs/>
          <w:i/>
          <w:iCs/>
          <w:color w:val="7F7F7F"/>
          <w:sz w:val="22"/>
          <w:szCs w:val="22"/>
          <w:lang w:val="fr-BE"/>
        </w:rPr>
        <w:t xml:space="preserve"> </w:t>
      </w:r>
      <w:r w:rsidR="00D151AC" w:rsidRPr="00393C31">
        <w:rPr>
          <w:rFonts w:ascii="Arial" w:hAnsi="Arial" w:cs="Arial"/>
          <w:b/>
          <w:bCs/>
          <w:i/>
          <w:iCs/>
          <w:color w:val="7F7F7F"/>
          <w:sz w:val="22"/>
          <w:szCs w:val="22"/>
          <w:lang w:val="fr-BE"/>
        </w:rPr>
        <w:t>temps plein</w:t>
      </w:r>
    </w:p>
    <w:p w:rsidR="00D57BEE" w:rsidRPr="00393C31" w:rsidRDefault="00D57BEE" w:rsidP="00D57BEE">
      <w:pPr>
        <w:pStyle w:val="NormalWeb"/>
        <w:spacing w:before="2" w:after="2"/>
        <w:rPr>
          <w:rFonts w:ascii="Arial" w:hAnsi="Arial" w:cs="Arial"/>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L'asbl Habitat et Participation dispose d'une </w:t>
      </w:r>
      <w:r w:rsidR="006D5156" w:rsidRPr="00393C31">
        <w:rPr>
          <w:rFonts w:ascii="Arial" w:hAnsi="Arial" w:cs="Arial"/>
          <w:sz w:val="22"/>
          <w:szCs w:val="22"/>
          <w:lang w:val="fr-BE"/>
        </w:rPr>
        <w:t>équipe</w:t>
      </w:r>
      <w:r w:rsidRPr="00393C31">
        <w:rPr>
          <w:rFonts w:ascii="Arial" w:hAnsi="Arial" w:cs="Arial"/>
          <w:sz w:val="22"/>
          <w:szCs w:val="22"/>
          <w:lang w:val="fr-BE"/>
        </w:rPr>
        <w:t xml:space="preserve"> pluridisciplinaire et </w:t>
      </w:r>
      <w:r w:rsidR="003064C1" w:rsidRPr="00393C31">
        <w:rPr>
          <w:rFonts w:ascii="Arial" w:hAnsi="Arial" w:cs="Arial"/>
          <w:sz w:val="22"/>
          <w:szCs w:val="22"/>
          <w:lang w:val="fr-BE"/>
        </w:rPr>
        <w:t>désire engager</w:t>
      </w:r>
      <w:r w:rsidR="00E80332" w:rsidRPr="00393C31">
        <w:rPr>
          <w:rFonts w:ascii="Arial" w:hAnsi="Arial" w:cs="Arial"/>
          <w:sz w:val="22"/>
          <w:szCs w:val="22"/>
          <w:lang w:val="fr-BE"/>
        </w:rPr>
        <w:t xml:space="preserve"> un nouv-eau-elle collabora-teur-trice</w:t>
      </w:r>
      <w:r w:rsidRPr="00393C31">
        <w:rPr>
          <w:rFonts w:ascii="Arial" w:hAnsi="Arial" w:cs="Arial"/>
          <w:sz w:val="22"/>
          <w:szCs w:val="22"/>
          <w:lang w:val="fr-BE"/>
        </w:rPr>
        <w:t xml:space="preserve">. </w:t>
      </w:r>
      <w:r w:rsidR="006D5156" w:rsidRPr="00393C31">
        <w:rPr>
          <w:rFonts w:ascii="Arial" w:hAnsi="Arial" w:cs="Arial"/>
          <w:sz w:val="22"/>
          <w:szCs w:val="22"/>
          <w:lang w:val="fr-BE"/>
        </w:rPr>
        <w:t>L’association</w:t>
      </w:r>
      <w:r w:rsidRPr="00393C31">
        <w:rPr>
          <w:rFonts w:ascii="Arial" w:hAnsi="Arial" w:cs="Arial"/>
          <w:sz w:val="22"/>
          <w:szCs w:val="22"/>
          <w:lang w:val="fr-BE"/>
        </w:rPr>
        <w:t xml:space="preserve"> </w:t>
      </w:r>
      <w:r w:rsidR="006D5156" w:rsidRPr="00393C31">
        <w:rPr>
          <w:rFonts w:ascii="Arial" w:hAnsi="Arial" w:cs="Arial"/>
          <w:sz w:val="22"/>
          <w:szCs w:val="22"/>
          <w:lang w:val="fr-BE"/>
        </w:rPr>
        <w:t>œuvre</w:t>
      </w:r>
      <w:r w:rsidRPr="00393C31">
        <w:rPr>
          <w:rFonts w:ascii="Arial" w:hAnsi="Arial" w:cs="Arial"/>
          <w:sz w:val="22"/>
          <w:szCs w:val="22"/>
          <w:lang w:val="fr-BE"/>
        </w:rPr>
        <w:t xml:space="preserve"> principalement dans le domaine de l'habitat participatif (groupé, </w:t>
      </w:r>
      <w:r w:rsidR="006D5156" w:rsidRPr="00393C31">
        <w:rPr>
          <w:rFonts w:ascii="Arial" w:hAnsi="Arial" w:cs="Arial"/>
          <w:sz w:val="22"/>
          <w:szCs w:val="22"/>
          <w:lang w:val="fr-BE"/>
        </w:rPr>
        <w:t>intergénérationnel</w:t>
      </w:r>
      <w:r w:rsidRPr="00393C31">
        <w:rPr>
          <w:rFonts w:ascii="Arial" w:hAnsi="Arial" w:cs="Arial"/>
          <w:sz w:val="22"/>
          <w:szCs w:val="22"/>
          <w:lang w:val="fr-BE"/>
        </w:rPr>
        <w:t xml:space="preserve">, kangourou, Community land trust, </w:t>
      </w:r>
      <w:r w:rsidR="00E80332" w:rsidRPr="00393C31">
        <w:rPr>
          <w:rFonts w:ascii="Arial" w:hAnsi="Arial" w:cs="Arial"/>
          <w:sz w:val="22"/>
          <w:szCs w:val="22"/>
          <w:lang w:val="fr-BE"/>
        </w:rPr>
        <w:t xml:space="preserve">léger, </w:t>
      </w:r>
      <w:r w:rsidRPr="00393C31">
        <w:rPr>
          <w:rFonts w:ascii="Arial" w:hAnsi="Arial" w:cs="Arial"/>
          <w:sz w:val="22"/>
          <w:szCs w:val="22"/>
          <w:lang w:val="fr-BE"/>
        </w:rPr>
        <w:t xml:space="preserve">...), le droit au logement et l'accompagnement de processus participatifs au sens large. </w:t>
      </w:r>
      <w:r w:rsidR="00801919" w:rsidRPr="00393C31">
        <w:rPr>
          <w:rFonts w:ascii="Arial" w:hAnsi="Arial" w:cs="Arial"/>
          <w:sz w:val="22"/>
          <w:szCs w:val="22"/>
          <w:lang w:val="fr-BE"/>
        </w:rPr>
        <w:t xml:space="preserve">Elle comprend une quinzaine de collaborateurs et travaille en région wallonne et bruxelloise. </w:t>
      </w:r>
      <w:r w:rsidRPr="00393C31">
        <w:rPr>
          <w:rFonts w:ascii="Arial" w:hAnsi="Arial" w:cs="Arial"/>
          <w:sz w:val="22"/>
          <w:szCs w:val="22"/>
          <w:lang w:val="fr-BE"/>
        </w:rPr>
        <w:t xml:space="preserve">Pour plus d'informations : </w:t>
      </w:r>
      <w:r w:rsidRPr="00393C31">
        <w:rPr>
          <w:rFonts w:ascii="Arial" w:hAnsi="Arial" w:cs="Arial"/>
          <w:color w:val="0000FF"/>
          <w:sz w:val="22"/>
          <w:szCs w:val="22"/>
          <w:lang w:val="fr-BE"/>
        </w:rPr>
        <w:t xml:space="preserve">www.habitat-participation.be </w:t>
      </w:r>
      <w:r w:rsidRPr="00393C31">
        <w:rPr>
          <w:rFonts w:ascii="Arial" w:hAnsi="Arial" w:cs="Arial"/>
          <w:sz w:val="22"/>
          <w:szCs w:val="22"/>
          <w:lang w:val="fr-BE"/>
        </w:rPr>
        <w:t xml:space="preserve">Depuis 2010, l’asbl est reconnue comme Association de Promotion du Logement par la </w:t>
      </w:r>
      <w:r w:rsidR="006D5156" w:rsidRPr="00393C31">
        <w:rPr>
          <w:rFonts w:ascii="Arial" w:hAnsi="Arial" w:cs="Arial"/>
          <w:sz w:val="22"/>
          <w:szCs w:val="22"/>
          <w:lang w:val="fr-BE"/>
        </w:rPr>
        <w:t>Région</w:t>
      </w:r>
      <w:r w:rsidRPr="00393C31">
        <w:rPr>
          <w:rFonts w:ascii="Arial" w:hAnsi="Arial" w:cs="Arial"/>
          <w:sz w:val="22"/>
          <w:szCs w:val="22"/>
          <w:lang w:val="fr-BE"/>
        </w:rPr>
        <w:t xml:space="preserve"> wallonne. </w:t>
      </w:r>
      <w:r w:rsidR="006D5156" w:rsidRPr="00393C31">
        <w:rPr>
          <w:rFonts w:ascii="Arial" w:hAnsi="Arial" w:cs="Arial"/>
          <w:sz w:val="22"/>
          <w:szCs w:val="22"/>
          <w:lang w:val="fr-BE"/>
        </w:rPr>
        <w:t>Concrètement</w:t>
      </w:r>
      <w:r w:rsidRPr="00393C31">
        <w:rPr>
          <w:rFonts w:ascii="Arial" w:hAnsi="Arial" w:cs="Arial"/>
          <w:sz w:val="22"/>
          <w:szCs w:val="22"/>
          <w:lang w:val="fr-BE"/>
        </w:rPr>
        <w:t xml:space="preserve">, l’association </w:t>
      </w:r>
      <w:r w:rsidR="006D5156" w:rsidRPr="00393C31">
        <w:rPr>
          <w:rFonts w:ascii="Arial" w:hAnsi="Arial" w:cs="Arial"/>
          <w:sz w:val="22"/>
          <w:szCs w:val="22"/>
          <w:lang w:val="fr-BE"/>
        </w:rPr>
        <w:t>réalise</w:t>
      </w:r>
      <w:r w:rsidRPr="00393C31">
        <w:rPr>
          <w:rFonts w:ascii="Arial" w:hAnsi="Arial" w:cs="Arial"/>
          <w:sz w:val="22"/>
          <w:szCs w:val="22"/>
          <w:lang w:val="fr-BE"/>
        </w:rPr>
        <w:t xml:space="preserve"> dans ce cadre des accompagnements de collectifs d’habitat solidaire, des permanences et de</w:t>
      </w:r>
      <w:r w:rsidR="00A25920" w:rsidRPr="00393C31">
        <w:rPr>
          <w:rFonts w:ascii="Arial" w:hAnsi="Arial" w:cs="Arial"/>
          <w:sz w:val="22"/>
          <w:szCs w:val="22"/>
          <w:lang w:val="fr-BE"/>
        </w:rPr>
        <w:t>s aides au logement.</w:t>
      </w:r>
    </w:p>
    <w:p w:rsidR="00D57BEE" w:rsidRPr="00393C31" w:rsidRDefault="00D57BEE" w:rsidP="00D57BEE">
      <w:pPr>
        <w:pStyle w:val="NormalWeb"/>
        <w:spacing w:before="2" w:after="2"/>
        <w:rPr>
          <w:rFonts w:ascii="Arial" w:hAnsi="Arial" w:cs="Arial"/>
          <w:b/>
          <w:bCs/>
          <w:sz w:val="22"/>
          <w:szCs w:val="22"/>
          <w:lang w:val="fr-BE"/>
        </w:rPr>
      </w:pPr>
    </w:p>
    <w:p w:rsidR="00D57BEE" w:rsidRPr="00393C31" w:rsidRDefault="00CF35A0" w:rsidP="00D57BEE">
      <w:pPr>
        <w:pStyle w:val="NormalWeb"/>
        <w:spacing w:before="2" w:after="2"/>
        <w:rPr>
          <w:rFonts w:ascii="Arial" w:hAnsi="Arial" w:cs="Arial"/>
          <w:sz w:val="22"/>
          <w:szCs w:val="22"/>
          <w:lang w:val="fr-BE"/>
        </w:rPr>
      </w:pPr>
      <w:r w:rsidRPr="00393C31">
        <w:rPr>
          <w:rFonts w:ascii="Arial" w:hAnsi="Arial" w:cs="Arial"/>
          <w:b/>
          <w:bCs/>
          <w:sz w:val="22"/>
          <w:szCs w:val="22"/>
          <w:lang w:val="fr-BE"/>
        </w:rPr>
        <w:t>Votre mission (temps plein)</w:t>
      </w:r>
    </w:p>
    <w:p w:rsidR="002C43A4" w:rsidRPr="00393C31" w:rsidRDefault="002C43A4"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Dans le cadre de son agrément comme Association de Promotion du Logement en Région wallonne, Habitat et Participation développe un axe de travail lié à l’aide technique et juridique à donner aux personnes en précarité sociale et/ou aux porteurs de projets </w:t>
      </w:r>
      <w:r w:rsidR="003064C1" w:rsidRPr="00393C31">
        <w:rPr>
          <w:rFonts w:ascii="Arial" w:hAnsi="Arial" w:cs="Arial"/>
          <w:sz w:val="22"/>
          <w:szCs w:val="22"/>
          <w:lang w:val="fr-BE"/>
        </w:rPr>
        <w:t>d’</w:t>
      </w:r>
      <w:r w:rsidRPr="00393C31">
        <w:rPr>
          <w:rFonts w:ascii="Arial" w:hAnsi="Arial" w:cs="Arial"/>
          <w:sz w:val="22"/>
          <w:szCs w:val="22"/>
          <w:lang w:val="fr-BE"/>
        </w:rPr>
        <w:t xml:space="preserve">Habitat Groupé Solidaire </w:t>
      </w:r>
      <w:r w:rsidRPr="00393C31">
        <w:rPr>
          <w:rFonts w:ascii="Arial" w:hAnsi="Arial" w:cs="Arial"/>
          <w:sz w:val="22"/>
          <w:szCs w:val="22"/>
          <w:lang w:val="fr-BE"/>
        </w:rPr>
        <w:t>(citoyens – secteur associatif - pouvoirs publics)</w:t>
      </w:r>
      <w:r w:rsidRPr="00393C31">
        <w:rPr>
          <w:rFonts w:ascii="Arial" w:hAnsi="Arial" w:cs="Arial"/>
          <w:sz w:val="22"/>
          <w:szCs w:val="22"/>
          <w:lang w:val="fr-BE"/>
        </w:rPr>
        <w:t xml:space="preserve"> qui souhaiteraient monter de tels projets pour des personnes en précarité sociale. En effet, Habitat et Participation est aussi reconnue en Région wallonne comme acteur essentiel pour aider au montage de projets d’Habitat Groupé (Solidaire) à travers son P</w:t>
      </w:r>
      <w:r w:rsidR="003064C1" w:rsidRPr="00393C31">
        <w:rPr>
          <w:rFonts w:ascii="Arial" w:hAnsi="Arial" w:cs="Arial"/>
          <w:sz w:val="22"/>
          <w:szCs w:val="22"/>
          <w:lang w:val="fr-BE"/>
        </w:rPr>
        <w:t>ôle Habitat Groupé</w:t>
      </w:r>
      <w:r w:rsidRPr="00393C31">
        <w:rPr>
          <w:rFonts w:ascii="Arial" w:hAnsi="Arial" w:cs="Arial"/>
          <w:sz w:val="22"/>
          <w:szCs w:val="22"/>
          <w:lang w:val="fr-BE"/>
        </w:rPr>
        <w:t xml:space="preserve"> créé en 2005 en Wallonie.</w:t>
      </w:r>
    </w:p>
    <w:p w:rsidR="00D151AC" w:rsidRPr="00393C31" w:rsidRDefault="002C43A4"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Vous devrez dès lors apporter votre </w:t>
      </w:r>
      <w:r w:rsidRPr="00393C31">
        <w:rPr>
          <w:rFonts w:ascii="Arial" w:hAnsi="Arial" w:cs="Arial"/>
          <w:b/>
          <w:i/>
          <w:sz w:val="22"/>
          <w:szCs w:val="22"/>
          <w:lang w:val="fr-BE"/>
        </w:rPr>
        <w:t>compétence juridique</w:t>
      </w:r>
      <w:r w:rsidRPr="00393C31">
        <w:rPr>
          <w:rFonts w:ascii="Arial" w:hAnsi="Arial" w:cs="Arial"/>
          <w:sz w:val="22"/>
          <w:szCs w:val="22"/>
          <w:lang w:val="fr-BE"/>
        </w:rPr>
        <w:t xml:space="preserve"> au sens large du terme (droit au logement – droit social – etc.)</w:t>
      </w:r>
      <w:r w:rsidR="00CF35A0" w:rsidRPr="00393C31">
        <w:rPr>
          <w:rFonts w:ascii="Arial" w:hAnsi="Arial" w:cs="Arial"/>
          <w:sz w:val="22"/>
          <w:szCs w:val="22"/>
          <w:lang w:val="fr-BE"/>
        </w:rPr>
        <w:t xml:space="preserve"> afin d’une part de répondre aux questions que se posent les personnes en difficultés de logement dans le cadre de permanences (individuelles ou collectives) </w:t>
      </w:r>
      <w:r w:rsidR="003064C1" w:rsidRPr="00393C31">
        <w:rPr>
          <w:rFonts w:ascii="Arial" w:hAnsi="Arial" w:cs="Arial"/>
          <w:sz w:val="22"/>
          <w:szCs w:val="22"/>
          <w:lang w:val="fr-BE"/>
        </w:rPr>
        <w:t>(</w:t>
      </w:r>
      <w:r w:rsidR="003064C1" w:rsidRPr="00393C31">
        <w:rPr>
          <w:rFonts w:ascii="Arial" w:hAnsi="Arial" w:cs="Arial"/>
          <w:i/>
          <w:sz w:val="22"/>
          <w:szCs w:val="22"/>
          <w:lang w:val="fr-BE"/>
        </w:rPr>
        <w:t>ex : la législation entourant la colocation</w:t>
      </w:r>
      <w:r w:rsidR="003064C1" w:rsidRPr="00393C31">
        <w:rPr>
          <w:rFonts w:ascii="Arial" w:hAnsi="Arial" w:cs="Arial"/>
          <w:sz w:val="22"/>
          <w:szCs w:val="22"/>
          <w:lang w:val="fr-BE"/>
        </w:rPr>
        <w:t xml:space="preserve">) </w:t>
      </w:r>
      <w:r w:rsidR="00CF35A0" w:rsidRPr="00393C31">
        <w:rPr>
          <w:rFonts w:ascii="Arial" w:hAnsi="Arial" w:cs="Arial"/>
          <w:sz w:val="22"/>
          <w:szCs w:val="22"/>
          <w:lang w:val="fr-BE"/>
        </w:rPr>
        <w:t>et</w:t>
      </w:r>
      <w:r w:rsidR="003064C1" w:rsidRPr="00393C31">
        <w:rPr>
          <w:rFonts w:ascii="Arial" w:hAnsi="Arial" w:cs="Arial"/>
          <w:sz w:val="22"/>
          <w:szCs w:val="22"/>
          <w:lang w:val="fr-BE"/>
        </w:rPr>
        <w:t>,</w:t>
      </w:r>
      <w:r w:rsidR="00CF35A0" w:rsidRPr="00393C31">
        <w:rPr>
          <w:rFonts w:ascii="Arial" w:hAnsi="Arial" w:cs="Arial"/>
          <w:sz w:val="22"/>
          <w:szCs w:val="22"/>
          <w:lang w:val="fr-BE"/>
        </w:rPr>
        <w:t xml:space="preserve"> surtout, vous serez amené</w:t>
      </w:r>
      <w:r w:rsidR="003064C1" w:rsidRPr="00393C31">
        <w:rPr>
          <w:rFonts w:ascii="Arial" w:hAnsi="Arial" w:cs="Arial"/>
          <w:sz w:val="22"/>
          <w:szCs w:val="22"/>
          <w:lang w:val="fr-BE"/>
        </w:rPr>
        <w:t>-e</w:t>
      </w:r>
      <w:r w:rsidR="00CF35A0" w:rsidRPr="00393C31">
        <w:rPr>
          <w:rFonts w:ascii="Arial" w:hAnsi="Arial" w:cs="Arial"/>
          <w:sz w:val="22"/>
          <w:szCs w:val="22"/>
          <w:lang w:val="fr-BE"/>
        </w:rPr>
        <w:t xml:space="preserve"> à aider des porteurs de projets (citoyens – associations – pouvoirs publics) à développer des projets d’habitat groupé solidaire en Région wallonne. Il est donc important également de savoir animer de petits collectifs d’habitants ou </w:t>
      </w:r>
      <w:r w:rsidR="003064C1" w:rsidRPr="00393C31">
        <w:rPr>
          <w:rFonts w:ascii="Arial" w:hAnsi="Arial" w:cs="Arial"/>
          <w:sz w:val="22"/>
          <w:szCs w:val="22"/>
          <w:lang w:val="fr-BE"/>
        </w:rPr>
        <w:t>d’acteurs issus de l’associatif ou du secteur public,</w:t>
      </w:r>
      <w:r w:rsidR="00CF35A0" w:rsidRPr="00393C31">
        <w:rPr>
          <w:rFonts w:ascii="Arial" w:hAnsi="Arial" w:cs="Arial"/>
          <w:sz w:val="22"/>
          <w:szCs w:val="22"/>
          <w:lang w:val="fr-BE"/>
        </w:rPr>
        <w:t xml:space="preserve"> afin de créer une dynamique et un processus de mise en projet. Nous restons des « généralistes » en termes de montage de projets et il vous faudra dès lors être capable : d’orienter les personnes de manière générale – de les aider à faire des choix – de les aider à créer un partenariat autour de leur projet – de </w:t>
      </w:r>
      <w:r w:rsidR="00393C31">
        <w:rPr>
          <w:rFonts w:ascii="Arial" w:hAnsi="Arial" w:cs="Arial"/>
          <w:sz w:val="22"/>
          <w:szCs w:val="22"/>
          <w:lang w:val="fr-BE"/>
        </w:rPr>
        <w:t xml:space="preserve">les renvoyer </w:t>
      </w:r>
      <w:r w:rsidR="00CF35A0" w:rsidRPr="00393C31">
        <w:rPr>
          <w:rFonts w:ascii="Arial" w:hAnsi="Arial" w:cs="Arial"/>
          <w:sz w:val="22"/>
          <w:szCs w:val="22"/>
          <w:lang w:val="fr-BE"/>
        </w:rPr>
        <w:t>vers les acteurs spécialisés dans certains domaines de compétences (notaires, banques alternatives, Fonds du Logement, etc.)</w:t>
      </w:r>
      <w:r w:rsidR="00393C31">
        <w:rPr>
          <w:rFonts w:ascii="Arial" w:hAnsi="Arial" w:cs="Arial"/>
          <w:sz w:val="22"/>
          <w:szCs w:val="22"/>
          <w:lang w:val="fr-BE"/>
        </w:rPr>
        <w:t xml:space="preserve"> - </w:t>
      </w:r>
      <w:r w:rsidR="00D151AC" w:rsidRPr="00393C31">
        <w:rPr>
          <w:rFonts w:ascii="Arial" w:hAnsi="Arial" w:cs="Arial"/>
          <w:sz w:val="22"/>
          <w:szCs w:val="22"/>
          <w:lang w:val="fr-BE"/>
        </w:rPr>
        <w:t xml:space="preserve">Voir le Site Internet : </w:t>
      </w:r>
      <w:hyperlink r:id="rId4" w:history="1">
        <w:r w:rsidR="00D151AC" w:rsidRPr="00393C31">
          <w:rPr>
            <w:rStyle w:val="Lienhypertexte"/>
            <w:rFonts w:ascii="Arial" w:hAnsi="Arial" w:cs="Arial"/>
            <w:sz w:val="22"/>
            <w:szCs w:val="22"/>
            <w:lang w:val="fr-BE"/>
          </w:rPr>
          <w:t>https://www.habitat-groupe.be</w:t>
        </w:r>
      </w:hyperlink>
      <w:r w:rsidR="00D151AC" w:rsidRPr="00393C31">
        <w:rPr>
          <w:rFonts w:ascii="Arial" w:hAnsi="Arial" w:cs="Arial"/>
          <w:sz w:val="22"/>
          <w:szCs w:val="22"/>
          <w:lang w:val="fr-BE"/>
        </w:rPr>
        <w:t xml:space="preserve"> </w:t>
      </w:r>
    </w:p>
    <w:p w:rsidR="00A25920" w:rsidRPr="00393C31" w:rsidRDefault="00A25920" w:rsidP="00D57BEE">
      <w:pPr>
        <w:pStyle w:val="NormalWeb"/>
        <w:spacing w:before="2" w:after="2"/>
        <w:rPr>
          <w:rFonts w:ascii="Arial" w:hAnsi="Arial" w:cs="Arial"/>
          <w:b/>
          <w:bCs/>
          <w:sz w:val="22"/>
          <w:szCs w:val="22"/>
          <w:lang w:val="fr-BE"/>
        </w:rPr>
      </w:pPr>
    </w:p>
    <w:p w:rsidR="00D151AC" w:rsidRPr="00393C31" w:rsidRDefault="00CF35A0" w:rsidP="00D57BEE">
      <w:pPr>
        <w:pStyle w:val="NormalWeb"/>
        <w:spacing w:before="2" w:after="2"/>
        <w:rPr>
          <w:rFonts w:ascii="Arial" w:hAnsi="Arial" w:cs="Arial"/>
          <w:b/>
          <w:bCs/>
          <w:sz w:val="22"/>
          <w:szCs w:val="22"/>
          <w:lang w:val="fr-BE"/>
        </w:rPr>
      </w:pPr>
      <w:r w:rsidRPr="00393C31">
        <w:rPr>
          <w:rFonts w:ascii="Arial" w:hAnsi="Arial" w:cs="Arial"/>
          <w:b/>
          <w:bCs/>
          <w:sz w:val="22"/>
          <w:szCs w:val="22"/>
          <w:lang w:val="fr-BE"/>
        </w:rPr>
        <w:t>Le cadre de votre mission</w:t>
      </w:r>
    </w:p>
    <w:p w:rsidR="00D151AC" w:rsidRPr="00393C31" w:rsidRDefault="003064C1"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Vous serez </w:t>
      </w:r>
      <w:r w:rsidRPr="00393C31">
        <w:rPr>
          <w:rFonts w:ascii="Arial" w:hAnsi="Arial" w:cs="Arial"/>
          <w:sz w:val="22"/>
          <w:szCs w:val="22"/>
          <w:lang w:val="fr-BE"/>
        </w:rPr>
        <w:t>amené-e à travailler au sein de cette équipe pluridisciplinaire, en interactions</w:t>
      </w:r>
      <w:r w:rsidRPr="00393C31">
        <w:rPr>
          <w:rFonts w:ascii="Arial" w:hAnsi="Arial" w:cs="Arial"/>
          <w:sz w:val="22"/>
          <w:szCs w:val="22"/>
          <w:lang w:val="fr-BE"/>
        </w:rPr>
        <w:t xml:space="preserve"> continues : avec des collègues qui travaillent au sein de notre </w:t>
      </w:r>
      <w:r w:rsidR="00D151AC" w:rsidRPr="00393C31">
        <w:rPr>
          <w:rFonts w:ascii="Arial" w:hAnsi="Arial" w:cs="Arial"/>
          <w:sz w:val="22"/>
          <w:szCs w:val="22"/>
          <w:lang w:val="fr-BE"/>
        </w:rPr>
        <w:t>Association de Promotion du Logement</w:t>
      </w:r>
      <w:r w:rsidR="00801919" w:rsidRPr="00393C31">
        <w:rPr>
          <w:rFonts w:ascii="Arial" w:hAnsi="Arial" w:cs="Arial"/>
          <w:sz w:val="22"/>
          <w:szCs w:val="22"/>
          <w:lang w:val="fr-BE"/>
        </w:rPr>
        <w:t xml:space="preserve"> en Wallonie</w:t>
      </w:r>
      <w:r w:rsidRPr="00393C31">
        <w:rPr>
          <w:rFonts w:ascii="Arial" w:hAnsi="Arial" w:cs="Arial"/>
          <w:sz w:val="22"/>
          <w:szCs w:val="22"/>
          <w:lang w:val="fr-BE"/>
        </w:rPr>
        <w:t xml:space="preserve"> (accompagnement social)</w:t>
      </w:r>
      <w:r w:rsidR="00D151AC" w:rsidRPr="00393C31">
        <w:rPr>
          <w:rFonts w:ascii="Arial" w:hAnsi="Arial" w:cs="Arial"/>
          <w:sz w:val="22"/>
          <w:szCs w:val="22"/>
          <w:lang w:val="fr-BE"/>
        </w:rPr>
        <w:t>, avec le Pôle Habitat Groupé</w:t>
      </w:r>
      <w:r w:rsidRPr="00393C31">
        <w:rPr>
          <w:rFonts w:ascii="Arial" w:hAnsi="Arial" w:cs="Arial"/>
          <w:sz w:val="22"/>
          <w:szCs w:val="22"/>
          <w:lang w:val="fr-BE"/>
        </w:rPr>
        <w:t xml:space="preserve"> et</w:t>
      </w:r>
      <w:r w:rsidR="00D151AC" w:rsidRPr="00393C31">
        <w:rPr>
          <w:rFonts w:ascii="Arial" w:hAnsi="Arial" w:cs="Arial"/>
          <w:sz w:val="22"/>
          <w:szCs w:val="22"/>
          <w:lang w:val="fr-BE"/>
        </w:rPr>
        <w:t xml:space="preserve"> </w:t>
      </w:r>
      <w:r w:rsidR="00291B99" w:rsidRPr="00393C31">
        <w:rPr>
          <w:rFonts w:ascii="Arial" w:hAnsi="Arial" w:cs="Arial"/>
          <w:sz w:val="22"/>
          <w:szCs w:val="22"/>
          <w:lang w:val="fr-BE"/>
        </w:rPr>
        <w:t>avec des collègues de l’</w:t>
      </w:r>
      <w:r w:rsidR="00E80332" w:rsidRPr="00393C31">
        <w:rPr>
          <w:rFonts w:ascii="Arial" w:hAnsi="Arial" w:cs="Arial"/>
          <w:sz w:val="22"/>
          <w:szCs w:val="22"/>
          <w:lang w:val="fr-BE"/>
        </w:rPr>
        <w:t>Éducation</w:t>
      </w:r>
      <w:r w:rsidR="00291B99" w:rsidRPr="00393C31">
        <w:rPr>
          <w:rFonts w:ascii="Arial" w:hAnsi="Arial" w:cs="Arial"/>
          <w:sz w:val="22"/>
          <w:szCs w:val="22"/>
          <w:lang w:val="fr-BE"/>
        </w:rPr>
        <w:t xml:space="preserve"> Permanente. Nous sommes à ce jour principalement sollicités pour </w:t>
      </w:r>
      <w:r w:rsidR="00291B99" w:rsidRPr="00393C31">
        <w:rPr>
          <w:rFonts w:ascii="Arial" w:hAnsi="Arial" w:cs="Arial"/>
          <w:sz w:val="22"/>
          <w:szCs w:val="22"/>
          <w:lang w:val="fr-BE"/>
        </w:rPr>
        <w:lastRenderedPageBreak/>
        <w:t xml:space="preserve">le montage de projets d’habitats solidaires destinés à des seniors et/ou </w:t>
      </w:r>
      <w:r w:rsidR="00EC7176" w:rsidRPr="00393C31">
        <w:rPr>
          <w:rFonts w:ascii="Arial" w:hAnsi="Arial" w:cs="Arial"/>
          <w:sz w:val="22"/>
          <w:szCs w:val="22"/>
          <w:lang w:val="fr-BE"/>
        </w:rPr>
        <w:t xml:space="preserve">à </w:t>
      </w:r>
      <w:r w:rsidR="00291B99" w:rsidRPr="00393C31">
        <w:rPr>
          <w:rFonts w:ascii="Arial" w:hAnsi="Arial" w:cs="Arial"/>
          <w:sz w:val="22"/>
          <w:szCs w:val="22"/>
          <w:lang w:val="fr-BE"/>
        </w:rPr>
        <w:t xml:space="preserve">des personnes porteuses de handicaps et/ou </w:t>
      </w:r>
      <w:r w:rsidR="00EC7176" w:rsidRPr="00393C31">
        <w:rPr>
          <w:rFonts w:ascii="Arial" w:hAnsi="Arial" w:cs="Arial"/>
          <w:sz w:val="22"/>
          <w:szCs w:val="22"/>
          <w:lang w:val="fr-BE"/>
        </w:rPr>
        <w:t xml:space="preserve">à </w:t>
      </w:r>
      <w:r w:rsidR="00291B99" w:rsidRPr="00393C31">
        <w:rPr>
          <w:rFonts w:ascii="Arial" w:hAnsi="Arial" w:cs="Arial"/>
          <w:sz w:val="22"/>
          <w:szCs w:val="22"/>
          <w:lang w:val="fr-BE"/>
        </w:rPr>
        <w:t xml:space="preserve">des personnes présentant une problématique de santé mentale et/ou </w:t>
      </w:r>
      <w:r w:rsidR="00EC7176" w:rsidRPr="00393C31">
        <w:rPr>
          <w:rFonts w:ascii="Arial" w:hAnsi="Arial" w:cs="Arial"/>
          <w:sz w:val="22"/>
          <w:szCs w:val="22"/>
          <w:lang w:val="fr-BE"/>
        </w:rPr>
        <w:t xml:space="preserve">à </w:t>
      </w:r>
      <w:r w:rsidR="00291B99" w:rsidRPr="00393C31">
        <w:rPr>
          <w:rFonts w:ascii="Arial" w:hAnsi="Arial" w:cs="Arial"/>
          <w:sz w:val="22"/>
          <w:szCs w:val="22"/>
          <w:lang w:val="fr-BE"/>
        </w:rPr>
        <w:t xml:space="preserve">des parents solo. La </w:t>
      </w:r>
      <w:r w:rsidR="00EC7176" w:rsidRPr="00393C31">
        <w:rPr>
          <w:rFonts w:ascii="Arial" w:hAnsi="Arial" w:cs="Arial"/>
          <w:sz w:val="22"/>
          <w:szCs w:val="22"/>
          <w:lang w:val="fr-BE"/>
        </w:rPr>
        <w:t>compré</w:t>
      </w:r>
      <w:r w:rsidR="00291B99" w:rsidRPr="00393C31">
        <w:rPr>
          <w:rFonts w:ascii="Arial" w:hAnsi="Arial" w:cs="Arial"/>
          <w:sz w:val="22"/>
          <w:szCs w:val="22"/>
          <w:lang w:val="fr-BE"/>
        </w:rPr>
        <w:t xml:space="preserve">hension de ces problématiques sociales dans toutes leurs dimensions pour monter un habitat groupé </w:t>
      </w:r>
      <w:r w:rsidRPr="00393C31">
        <w:rPr>
          <w:rFonts w:ascii="Arial" w:hAnsi="Arial" w:cs="Arial"/>
          <w:sz w:val="22"/>
          <w:szCs w:val="22"/>
          <w:lang w:val="fr-BE"/>
        </w:rPr>
        <w:t>solidaire adapté est essentiel. Une partie du travail se réalisera dans les locaux de l’association (situés à Louvain-la-Neuve), l’autre partie sera à réaliser en allant à la rencontre des porteurs de projets habitat groupé solidaire situés en Région wallonne. Un moyen de déplacement est dès lors indispensable.</w:t>
      </w:r>
    </w:p>
    <w:p w:rsidR="00D151AC" w:rsidRPr="00393C31" w:rsidRDefault="00D151AC" w:rsidP="00D57BEE">
      <w:pPr>
        <w:pStyle w:val="NormalWeb"/>
        <w:spacing w:before="2" w:after="2"/>
        <w:rPr>
          <w:rFonts w:ascii="Arial" w:hAnsi="Arial" w:cs="Arial"/>
          <w:b/>
          <w:bCs/>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sz w:val="22"/>
          <w:szCs w:val="22"/>
          <w:lang w:val="fr-BE"/>
        </w:rPr>
        <w:t xml:space="preserve">Profil du candidat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Formation(s) Niveau : </w:t>
      </w:r>
      <w:r w:rsidR="00EC7176" w:rsidRPr="00393C31">
        <w:rPr>
          <w:rFonts w:ascii="Arial" w:hAnsi="Arial" w:cs="Arial"/>
          <w:sz w:val="22"/>
          <w:szCs w:val="22"/>
          <w:lang w:val="fr-BE"/>
        </w:rPr>
        <w:t>Un niveau master permettant de</w:t>
      </w:r>
      <w:r w:rsidR="00291B99" w:rsidRPr="00393C31">
        <w:rPr>
          <w:rFonts w:ascii="Arial" w:hAnsi="Arial" w:cs="Arial"/>
          <w:sz w:val="22"/>
          <w:szCs w:val="22"/>
          <w:lang w:val="fr-BE"/>
        </w:rPr>
        <w:t xml:space="preserve"> rencontre</w:t>
      </w:r>
      <w:r w:rsidR="00EC7176" w:rsidRPr="00393C31">
        <w:rPr>
          <w:rFonts w:ascii="Arial" w:hAnsi="Arial" w:cs="Arial"/>
          <w:sz w:val="22"/>
          <w:szCs w:val="22"/>
          <w:lang w:val="fr-BE"/>
        </w:rPr>
        <w:t>r</w:t>
      </w:r>
      <w:r w:rsidR="00291B99" w:rsidRPr="00393C31">
        <w:rPr>
          <w:rFonts w:ascii="Arial" w:hAnsi="Arial" w:cs="Arial"/>
          <w:sz w:val="22"/>
          <w:szCs w:val="22"/>
          <w:lang w:val="fr-BE"/>
        </w:rPr>
        <w:t xml:space="preserve"> une ou plusieurs compétences techniques utiles (</w:t>
      </w:r>
      <w:r w:rsidR="00393C31" w:rsidRPr="00393C31">
        <w:rPr>
          <w:rFonts w:ascii="Arial" w:hAnsi="Arial" w:cs="Arial"/>
          <w:sz w:val="22"/>
          <w:szCs w:val="22"/>
          <w:lang w:val="fr-BE"/>
        </w:rPr>
        <w:t>la compétence juridique au sens large est indispensable).</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Intitulé du </w:t>
      </w:r>
      <w:r w:rsidR="00E80332" w:rsidRPr="00393C31">
        <w:rPr>
          <w:rFonts w:ascii="Arial" w:hAnsi="Arial" w:cs="Arial"/>
          <w:b/>
          <w:bCs/>
          <w:i/>
          <w:iCs/>
          <w:color w:val="7F7F7F"/>
          <w:sz w:val="22"/>
          <w:szCs w:val="22"/>
          <w:lang w:val="fr-BE"/>
        </w:rPr>
        <w:t>diplôme</w:t>
      </w:r>
      <w:r w:rsidRPr="00393C31">
        <w:rPr>
          <w:rFonts w:ascii="Arial" w:hAnsi="Arial" w:cs="Arial"/>
          <w:b/>
          <w:bCs/>
          <w:i/>
          <w:iCs/>
          <w:color w:val="7F7F7F"/>
          <w:sz w:val="22"/>
          <w:szCs w:val="22"/>
          <w:lang w:val="fr-BE"/>
        </w:rPr>
        <w:t xml:space="preserve"> : </w:t>
      </w:r>
      <w:r w:rsidR="00291B99" w:rsidRPr="00393C31">
        <w:rPr>
          <w:rFonts w:ascii="Arial" w:hAnsi="Arial" w:cs="Arial"/>
          <w:sz w:val="22"/>
          <w:szCs w:val="22"/>
          <w:lang w:val="fr-BE"/>
        </w:rPr>
        <w:t>Master</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Domaine : </w:t>
      </w:r>
      <w:r w:rsidR="00291B99" w:rsidRPr="00393C31">
        <w:rPr>
          <w:rFonts w:ascii="Arial" w:hAnsi="Arial" w:cs="Arial"/>
          <w:sz w:val="22"/>
          <w:szCs w:val="22"/>
          <w:lang w:val="fr-BE"/>
        </w:rPr>
        <w:t>Travail d’aide à la conception et au montage de projets habitats groupés solidaires</w:t>
      </w:r>
    </w:p>
    <w:p w:rsidR="00A25920" w:rsidRPr="00393C31" w:rsidRDefault="00A25920" w:rsidP="00D57BEE">
      <w:pPr>
        <w:pStyle w:val="NormalWeb"/>
        <w:spacing w:before="2" w:after="2"/>
        <w:rPr>
          <w:rFonts w:ascii="Arial" w:hAnsi="Arial" w:cs="Arial"/>
          <w:b/>
          <w:bCs/>
          <w:i/>
          <w:iCs/>
          <w:color w:val="7F7F7F"/>
          <w:sz w:val="22"/>
          <w:szCs w:val="22"/>
          <w:lang w:val="fr-BE"/>
        </w:rPr>
      </w:pPr>
    </w:p>
    <w:p w:rsidR="00D57BEE" w:rsidRPr="00393C31" w:rsidRDefault="00E80332"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Expérience</w:t>
      </w:r>
      <w:r w:rsidR="00D57BEE" w:rsidRPr="00393C31">
        <w:rPr>
          <w:rFonts w:ascii="Arial" w:hAnsi="Arial" w:cs="Arial"/>
          <w:b/>
          <w:bCs/>
          <w:i/>
          <w:iCs/>
          <w:color w:val="7F7F7F"/>
          <w:sz w:val="22"/>
          <w:szCs w:val="22"/>
          <w:lang w:val="fr-BE"/>
        </w:rPr>
        <w:t xml:space="preserve">(s) professionnelle(s) Secteur : </w:t>
      </w:r>
      <w:r w:rsidR="00393C31" w:rsidRPr="00393C31">
        <w:rPr>
          <w:rFonts w:ascii="Arial" w:hAnsi="Arial" w:cs="Arial"/>
          <w:sz w:val="22"/>
          <w:szCs w:val="22"/>
          <w:lang w:val="fr-BE"/>
        </w:rPr>
        <w:t>expérience dans l’aide juridique aux personnes</w:t>
      </w:r>
      <w:r w:rsidR="00FD5BA5" w:rsidRPr="00393C31">
        <w:rPr>
          <w:rFonts w:ascii="Arial" w:hAnsi="Arial" w:cs="Arial"/>
          <w:sz w:val="22"/>
          <w:szCs w:val="22"/>
          <w:lang w:val="fr-BE"/>
        </w:rPr>
        <w:t xml:space="preserve"> – avec un profil social ou une sensibilité au secteur social et à la précarité</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Description : </w:t>
      </w:r>
      <w:r w:rsidR="00FD5BA5" w:rsidRPr="00393C31">
        <w:rPr>
          <w:rFonts w:ascii="Arial" w:hAnsi="Arial" w:cs="Arial"/>
          <w:sz w:val="22"/>
          <w:szCs w:val="22"/>
          <w:lang w:val="fr-BE"/>
        </w:rPr>
        <w:t>Aide à la conception et au montage de projets de logements collectifs</w:t>
      </w:r>
    </w:p>
    <w:p w:rsidR="00D57BEE" w:rsidRPr="00393C31" w:rsidRDefault="00E80332"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Durée</w:t>
      </w:r>
      <w:r w:rsidR="00D57BEE" w:rsidRPr="00393C31">
        <w:rPr>
          <w:rFonts w:ascii="Arial" w:hAnsi="Arial" w:cs="Arial"/>
          <w:b/>
          <w:bCs/>
          <w:i/>
          <w:iCs/>
          <w:color w:val="7F7F7F"/>
          <w:sz w:val="22"/>
          <w:szCs w:val="22"/>
          <w:lang w:val="fr-BE"/>
        </w:rPr>
        <w:t xml:space="preserve"> : </w:t>
      </w:r>
      <w:r w:rsidR="00D57BEE" w:rsidRPr="00393C31">
        <w:rPr>
          <w:rFonts w:ascii="Arial" w:hAnsi="Arial" w:cs="Arial"/>
          <w:sz w:val="22"/>
          <w:szCs w:val="22"/>
          <w:lang w:val="fr-BE"/>
        </w:rPr>
        <w:t xml:space="preserve">24 mois </w:t>
      </w:r>
      <w:r w:rsidR="00A25920" w:rsidRPr="00393C31">
        <w:rPr>
          <w:rFonts w:ascii="Arial" w:hAnsi="Arial" w:cs="Arial"/>
          <w:sz w:val="22"/>
          <w:szCs w:val="22"/>
          <w:lang w:val="fr-BE"/>
        </w:rPr>
        <w:t>minimum d’expérience utile</w:t>
      </w:r>
      <w:r w:rsidR="00EC7176" w:rsidRPr="00393C31">
        <w:rPr>
          <w:rFonts w:ascii="Arial" w:hAnsi="Arial" w:cs="Arial"/>
          <w:sz w:val="22"/>
          <w:szCs w:val="22"/>
          <w:lang w:val="fr-BE"/>
        </w:rPr>
        <w:t xml:space="preserve"> ou des stages dans le domaine du logement</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Secteur : </w:t>
      </w:r>
      <w:r w:rsidR="00E80332" w:rsidRPr="00393C31">
        <w:rPr>
          <w:rFonts w:ascii="Arial" w:hAnsi="Arial" w:cs="Arial"/>
          <w:sz w:val="22"/>
          <w:szCs w:val="22"/>
          <w:lang w:val="fr-BE"/>
        </w:rPr>
        <w:t>Ingénierie</w:t>
      </w:r>
      <w:r w:rsidR="00EC7176" w:rsidRPr="00393C31">
        <w:rPr>
          <w:rFonts w:ascii="Arial" w:hAnsi="Arial" w:cs="Arial"/>
          <w:sz w:val="22"/>
          <w:szCs w:val="22"/>
          <w:lang w:val="fr-BE"/>
        </w:rPr>
        <w:t xml:space="preserve"> sociale</w:t>
      </w:r>
      <w:r w:rsidRPr="00393C31">
        <w:rPr>
          <w:rFonts w:ascii="Arial" w:hAnsi="Arial" w:cs="Arial"/>
          <w:sz w:val="22"/>
          <w:szCs w:val="22"/>
          <w:lang w:val="fr-BE"/>
        </w:rPr>
        <w:t xml:space="preserve"> </w:t>
      </w:r>
    </w:p>
    <w:p w:rsidR="00A25920" w:rsidRPr="00393C31" w:rsidRDefault="00A25920" w:rsidP="00D57BEE">
      <w:pPr>
        <w:pStyle w:val="NormalWeb"/>
        <w:spacing w:before="2" w:after="2"/>
        <w:rPr>
          <w:rFonts w:ascii="Arial" w:hAnsi="Arial" w:cs="Arial"/>
          <w:b/>
          <w:bCs/>
          <w:i/>
          <w:iCs/>
          <w:color w:val="7F7F7F"/>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Permis de conduire </w:t>
      </w:r>
      <w:r w:rsidRPr="00393C31">
        <w:rPr>
          <w:rFonts w:ascii="Arial" w:hAnsi="Arial" w:cs="Arial"/>
          <w:b/>
          <w:bCs/>
          <w:i/>
          <w:iCs/>
          <w:sz w:val="22"/>
          <w:szCs w:val="22"/>
          <w:lang w:val="fr-BE"/>
        </w:rPr>
        <w:t xml:space="preserve">• </w:t>
      </w:r>
      <w:r w:rsidRPr="00393C31">
        <w:rPr>
          <w:rFonts w:ascii="Arial" w:hAnsi="Arial" w:cs="Arial"/>
          <w:sz w:val="22"/>
          <w:szCs w:val="22"/>
          <w:lang w:val="fr-BE"/>
        </w:rPr>
        <w:t xml:space="preserve">[B] </w:t>
      </w:r>
      <w:r w:rsidR="00E80332" w:rsidRPr="00393C31">
        <w:rPr>
          <w:rFonts w:ascii="Arial" w:hAnsi="Arial" w:cs="Arial"/>
          <w:sz w:val="22"/>
          <w:szCs w:val="22"/>
          <w:lang w:val="fr-BE"/>
        </w:rPr>
        <w:t>Véhicules</w:t>
      </w:r>
      <w:r w:rsidRPr="00393C31">
        <w:rPr>
          <w:rFonts w:ascii="Arial" w:hAnsi="Arial" w:cs="Arial"/>
          <w:sz w:val="22"/>
          <w:szCs w:val="22"/>
          <w:lang w:val="fr-BE"/>
        </w:rPr>
        <w:t xml:space="preserve"> &lt; 3,5 tonnes et 8 places maximum (Une </w:t>
      </w:r>
      <w:r w:rsidR="00E80332" w:rsidRPr="00393C31">
        <w:rPr>
          <w:rFonts w:ascii="Arial" w:hAnsi="Arial" w:cs="Arial"/>
          <w:sz w:val="22"/>
          <w:szCs w:val="22"/>
          <w:lang w:val="fr-BE"/>
        </w:rPr>
        <w:t>mobilité</w:t>
      </w:r>
      <w:r w:rsidRPr="00393C31">
        <w:rPr>
          <w:rFonts w:ascii="Arial" w:hAnsi="Arial" w:cs="Arial"/>
          <w:sz w:val="22"/>
          <w:szCs w:val="22"/>
          <w:lang w:val="fr-BE"/>
        </w:rPr>
        <w:t xml:space="preserve">́ forte vu le territoire d'action des projets </w:t>
      </w:r>
      <w:r w:rsidR="00E80332" w:rsidRPr="00393C31">
        <w:rPr>
          <w:rFonts w:ascii="Arial" w:hAnsi="Arial" w:cs="Arial"/>
          <w:sz w:val="22"/>
          <w:szCs w:val="22"/>
          <w:lang w:val="fr-BE"/>
        </w:rPr>
        <w:t>accompagnés</w:t>
      </w:r>
      <w:r w:rsidRPr="00393C31">
        <w:rPr>
          <w:rFonts w:ascii="Arial" w:hAnsi="Arial" w:cs="Arial"/>
          <w:sz w:val="22"/>
          <w:szCs w:val="22"/>
          <w:lang w:val="fr-BE"/>
        </w:rPr>
        <w:t xml:space="preserve"> (RW) : Un permis de conduire et un </w:t>
      </w:r>
      <w:r w:rsidR="00E80332" w:rsidRPr="00393C31">
        <w:rPr>
          <w:rFonts w:ascii="Arial" w:hAnsi="Arial" w:cs="Arial"/>
          <w:sz w:val="22"/>
          <w:szCs w:val="22"/>
          <w:lang w:val="fr-BE"/>
        </w:rPr>
        <w:t>véhicule</w:t>
      </w:r>
      <w:r w:rsidRPr="00393C31">
        <w:rPr>
          <w:rFonts w:ascii="Arial" w:hAnsi="Arial" w:cs="Arial"/>
          <w:sz w:val="22"/>
          <w:szCs w:val="22"/>
          <w:lang w:val="fr-BE"/>
        </w:rPr>
        <w:t xml:space="preserve"> sont indispensables) </w:t>
      </w:r>
    </w:p>
    <w:p w:rsidR="00A25920" w:rsidRPr="00393C31" w:rsidRDefault="00A25920" w:rsidP="00D57BEE">
      <w:pPr>
        <w:pStyle w:val="NormalWeb"/>
        <w:spacing w:before="2" w:after="2"/>
        <w:rPr>
          <w:rFonts w:ascii="Arial" w:hAnsi="Arial" w:cs="Arial"/>
          <w:b/>
          <w:bCs/>
          <w:i/>
          <w:iCs/>
          <w:color w:val="7F7F7F"/>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Description libre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Profil recherché :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Vous disposez :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w:t>
      </w:r>
      <w:r w:rsidR="00E80332"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D'un </w:t>
      </w:r>
      <w:r w:rsidR="00E80332" w:rsidRPr="00393C31">
        <w:rPr>
          <w:rFonts w:ascii="Arial" w:hAnsi="Arial" w:cs="Arial"/>
          <w:sz w:val="22"/>
          <w:szCs w:val="22"/>
          <w:lang w:val="fr-BE"/>
        </w:rPr>
        <w:t>diplôme</w:t>
      </w:r>
      <w:r w:rsidRPr="00393C31">
        <w:rPr>
          <w:rFonts w:ascii="Arial" w:hAnsi="Arial" w:cs="Arial"/>
          <w:sz w:val="22"/>
          <w:szCs w:val="22"/>
          <w:lang w:val="fr-BE"/>
        </w:rPr>
        <w:t xml:space="preserve"> </w:t>
      </w:r>
      <w:r w:rsidR="00EC7176" w:rsidRPr="00393C31">
        <w:rPr>
          <w:rFonts w:ascii="Arial" w:hAnsi="Arial" w:cs="Arial"/>
          <w:sz w:val="22"/>
          <w:szCs w:val="22"/>
          <w:lang w:val="fr-BE"/>
        </w:rPr>
        <w:t xml:space="preserve">de Master, </w:t>
      </w:r>
      <w:r w:rsidR="00393C31" w:rsidRPr="00393C31">
        <w:rPr>
          <w:rFonts w:ascii="Arial" w:hAnsi="Arial" w:cs="Arial"/>
          <w:sz w:val="22"/>
          <w:szCs w:val="22"/>
          <w:lang w:val="fr-BE"/>
        </w:rPr>
        <w:t>démontrant une compétence dans les matières juridiques.</w:t>
      </w:r>
    </w:p>
    <w:p w:rsidR="009E3BD1"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w:t>
      </w:r>
      <w:r w:rsidR="00E80332" w:rsidRPr="00393C31">
        <w:rPr>
          <w:rFonts w:ascii="Arial" w:hAnsi="Arial" w:cs="Arial"/>
          <w:b/>
          <w:bCs/>
          <w:i/>
          <w:iCs/>
          <w:color w:val="7F7F7F"/>
          <w:sz w:val="22"/>
          <w:szCs w:val="22"/>
          <w:lang w:val="fr-BE"/>
        </w:rPr>
        <w:t xml:space="preserve"> </w:t>
      </w:r>
      <w:r w:rsidR="00EC7176" w:rsidRPr="00393C31">
        <w:rPr>
          <w:rFonts w:ascii="Arial" w:hAnsi="Arial" w:cs="Arial"/>
          <w:sz w:val="22"/>
          <w:szCs w:val="22"/>
          <w:lang w:val="fr-BE"/>
        </w:rPr>
        <w:t>D’une sensibilité dans le secteur social (au vu de la typologie des habitats à met</w:t>
      </w:r>
      <w:r w:rsidR="00E80332" w:rsidRPr="00393C31">
        <w:rPr>
          <w:rFonts w:ascii="Arial" w:hAnsi="Arial" w:cs="Arial"/>
          <w:sz w:val="22"/>
          <w:szCs w:val="22"/>
          <w:lang w:val="fr-BE"/>
        </w:rPr>
        <w:t>t</w:t>
      </w:r>
      <w:r w:rsidR="00EC7176" w:rsidRPr="00393C31">
        <w:rPr>
          <w:rFonts w:ascii="Arial" w:hAnsi="Arial" w:cs="Arial"/>
          <w:sz w:val="22"/>
          <w:szCs w:val="22"/>
          <w:lang w:val="fr-BE"/>
        </w:rPr>
        <w:t>re en place)</w:t>
      </w:r>
    </w:p>
    <w:p w:rsidR="00E80332" w:rsidRPr="00393C31" w:rsidRDefault="00E80332"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D’un sens des responsabilités, de vision pro-active, de délégation.</w:t>
      </w:r>
    </w:p>
    <w:p w:rsidR="00D57BEE" w:rsidRPr="00393C31" w:rsidRDefault="009E3BD1"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w:t>
      </w:r>
      <w:r w:rsidR="00E80332"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De capacités à rentrer en dialogues constructifs avec des partenaires de secteurs différents afin de monter ce type d’habitat – savoir les mettre autour d’une table - comprendre les enjeux sous-jacents – </w:t>
      </w:r>
      <w:r w:rsidR="00E80332" w:rsidRPr="00393C31">
        <w:rPr>
          <w:rFonts w:ascii="Arial" w:hAnsi="Arial" w:cs="Arial"/>
          <w:sz w:val="22"/>
          <w:szCs w:val="22"/>
          <w:lang w:val="fr-BE"/>
        </w:rPr>
        <w:t>développer</w:t>
      </w:r>
      <w:r w:rsidRPr="00393C31">
        <w:rPr>
          <w:rFonts w:ascii="Arial" w:hAnsi="Arial" w:cs="Arial"/>
          <w:sz w:val="22"/>
          <w:szCs w:val="22"/>
          <w:lang w:val="fr-BE"/>
        </w:rPr>
        <w:t xml:space="preserve"> un profil orienté “solutions”.</w:t>
      </w:r>
    </w:p>
    <w:p w:rsidR="00EC7176"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w:t>
      </w:r>
      <w:r w:rsidR="00E80332"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De </w:t>
      </w:r>
      <w:r w:rsidR="00E80332" w:rsidRPr="00393C31">
        <w:rPr>
          <w:rFonts w:ascii="Arial" w:hAnsi="Arial" w:cs="Arial"/>
          <w:sz w:val="22"/>
          <w:szCs w:val="22"/>
          <w:lang w:val="fr-BE"/>
        </w:rPr>
        <w:t>capacités</w:t>
      </w:r>
      <w:r w:rsidRPr="00393C31">
        <w:rPr>
          <w:rFonts w:ascii="Arial" w:hAnsi="Arial" w:cs="Arial"/>
          <w:sz w:val="22"/>
          <w:szCs w:val="22"/>
          <w:lang w:val="fr-BE"/>
        </w:rPr>
        <w:t xml:space="preserve"> d'animation de collectifs</w:t>
      </w:r>
      <w:r w:rsidR="00EC7176" w:rsidRPr="00393C31">
        <w:rPr>
          <w:rFonts w:ascii="Arial" w:hAnsi="Arial" w:cs="Arial"/>
          <w:sz w:val="22"/>
          <w:szCs w:val="22"/>
          <w:lang w:val="fr-BE"/>
        </w:rPr>
        <w:t xml:space="preserve"> (de citoyens </w:t>
      </w:r>
      <w:r w:rsidR="00E80332" w:rsidRPr="00393C31">
        <w:rPr>
          <w:rFonts w:ascii="Arial" w:hAnsi="Arial" w:cs="Arial"/>
          <w:sz w:val="22"/>
          <w:szCs w:val="22"/>
          <w:lang w:val="fr-BE"/>
        </w:rPr>
        <w:t>lambda</w:t>
      </w:r>
      <w:r w:rsidR="00EC7176" w:rsidRPr="00393C31">
        <w:rPr>
          <w:rFonts w:ascii="Arial" w:hAnsi="Arial" w:cs="Arial"/>
          <w:sz w:val="22"/>
          <w:szCs w:val="22"/>
          <w:lang w:val="fr-BE"/>
        </w:rPr>
        <w:t xml:space="preserve"> et/ou de personnes précarisées et/ou des équipes – souvent d’intervenants sociaux - qui veulent monter de </w:t>
      </w:r>
      <w:r w:rsidR="009E3BD1" w:rsidRPr="00393C31">
        <w:rPr>
          <w:rFonts w:ascii="Arial" w:hAnsi="Arial" w:cs="Arial"/>
          <w:sz w:val="22"/>
          <w:szCs w:val="22"/>
          <w:lang w:val="fr-BE"/>
        </w:rPr>
        <w:t>tel</w:t>
      </w:r>
      <w:r w:rsidR="00EC7176" w:rsidRPr="00393C31">
        <w:rPr>
          <w:rFonts w:ascii="Arial" w:hAnsi="Arial" w:cs="Arial"/>
          <w:sz w:val="22"/>
          <w:szCs w:val="22"/>
          <w:lang w:val="fr-BE"/>
        </w:rPr>
        <w:t>s projets en Région wallonne)</w:t>
      </w:r>
    </w:p>
    <w:p w:rsidR="009E3BD1" w:rsidRPr="00393C31" w:rsidRDefault="00D57BEE" w:rsidP="00EC7176">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w:t>
      </w:r>
      <w:r w:rsidR="00E80332"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De capacités à prendre du recul </w:t>
      </w:r>
      <w:r w:rsidR="00EC7176" w:rsidRPr="00393C31">
        <w:rPr>
          <w:rFonts w:ascii="Arial" w:hAnsi="Arial" w:cs="Arial"/>
          <w:sz w:val="22"/>
          <w:szCs w:val="22"/>
          <w:lang w:val="fr-BE"/>
        </w:rPr>
        <w:t>pour pouvoir conseiller les personnes dans leurs choix, en les aidant à remonter au sens de leurs projets.</w:t>
      </w:r>
    </w:p>
    <w:p w:rsidR="00EC7176" w:rsidRPr="00393C31" w:rsidRDefault="009E3BD1" w:rsidP="00EC7176">
      <w:pPr>
        <w:pStyle w:val="NormalWeb"/>
        <w:spacing w:before="2" w:after="2"/>
        <w:rPr>
          <w:rFonts w:ascii="Arial" w:hAnsi="Arial" w:cs="Arial"/>
          <w:b/>
          <w:bCs/>
          <w:i/>
          <w:iCs/>
          <w:color w:val="7F7F7F"/>
          <w:sz w:val="22"/>
          <w:szCs w:val="22"/>
          <w:lang w:val="fr-BE"/>
        </w:rPr>
      </w:pPr>
      <w:r w:rsidRPr="00393C31">
        <w:rPr>
          <w:rFonts w:ascii="Arial" w:hAnsi="Arial" w:cs="Arial"/>
          <w:b/>
          <w:bCs/>
          <w:i/>
          <w:iCs/>
          <w:color w:val="7F7F7F"/>
          <w:sz w:val="22"/>
          <w:szCs w:val="22"/>
          <w:lang w:val="fr-BE"/>
        </w:rPr>
        <w:t>•</w:t>
      </w:r>
      <w:r w:rsidR="00E80332"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De capacités à prendre la parole en public sur ces questions, lorsque nous sommes interpelés par des acteurs associatifs, publics, </w:t>
      </w:r>
      <w:r w:rsidR="00E80332" w:rsidRPr="00393C31">
        <w:rPr>
          <w:rFonts w:ascii="Arial" w:hAnsi="Arial" w:cs="Arial"/>
          <w:sz w:val="22"/>
          <w:szCs w:val="22"/>
          <w:lang w:val="fr-BE"/>
        </w:rPr>
        <w:t>parapublics</w:t>
      </w:r>
      <w:r w:rsidRPr="00393C31">
        <w:rPr>
          <w:rFonts w:ascii="Arial" w:hAnsi="Arial" w:cs="Arial"/>
          <w:sz w:val="22"/>
          <w:szCs w:val="22"/>
          <w:lang w:val="fr-BE"/>
        </w:rPr>
        <w:t>, presse, … pour réaliser des exposés ou des articles.</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w:t>
      </w:r>
      <w:r w:rsidR="00E80332"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Des </w:t>
      </w:r>
      <w:r w:rsidR="00E80332" w:rsidRPr="00393C31">
        <w:rPr>
          <w:rFonts w:ascii="Arial" w:hAnsi="Arial" w:cs="Arial"/>
          <w:sz w:val="22"/>
          <w:szCs w:val="22"/>
          <w:lang w:val="fr-BE"/>
        </w:rPr>
        <w:t>qualités</w:t>
      </w:r>
      <w:r w:rsidRPr="00393C31">
        <w:rPr>
          <w:rFonts w:ascii="Arial" w:hAnsi="Arial" w:cs="Arial"/>
          <w:sz w:val="22"/>
          <w:szCs w:val="22"/>
          <w:lang w:val="fr-BE"/>
        </w:rPr>
        <w:t xml:space="preserve"> suivantes : autonomie et travail en </w:t>
      </w:r>
      <w:r w:rsidR="00E80332" w:rsidRPr="00393C31">
        <w:rPr>
          <w:rFonts w:ascii="Arial" w:hAnsi="Arial" w:cs="Arial"/>
          <w:sz w:val="22"/>
          <w:szCs w:val="22"/>
          <w:lang w:val="fr-BE"/>
        </w:rPr>
        <w:t>équipe</w:t>
      </w:r>
      <w:r w:rsidRPr="00393C31">
        <w:rPr>
          <w:rFonts w:ascii="Arial" w:hAnsi="Arial" w:cs="Arial"/>
          <w:sz w:val="22"/>
          <w:szCs w:val="22"/>
          <w:lang w:val="fr-BE"/>
        </w:rPr>
        <w:t xml:space="preserve"> et/ou avec des partenaires, </w:t>
      </w:r>
      <w:r w:rsidR="00E80332" w:rsidRPr="00393C31">
        <w:rPr>
          <w:rFonts w:ascii="Arial" w:hAnsi="Arial" w:cs="Arial"/>
          <w:sz w:val="22"/>
          <w:szCs w:val="22"/>
          <w:lang w:val="fr-BE"/>
        </w:rPr>
        <w:t xml:space="preserve">gestion de projets, gestion d’équipe, </w:t>
      </w:r>
      <w:r w:rsidRPr="00393C31">
        <w:rPr>
          <w:rFonts w:ascii="Arial" w:hAnsi="Arial" w:cs="Arial"/>
          <w:sz w:val="22"/>
          <w:szCs w:val="22"/>
          <w:lang w:val="fr-BE"/>
        </w:rPr>
        <w:t xml:space="preserve">sens de l’organisation, rigueur, </w:t>
      </w:r>
      <w:r w:rsidR="00A25920" w:rsidRPr="00393C31">
        <w:rPr>
          <w:rFonts w:ascii="Arial" w:hAnsi="Arial" w:cs="Arial"/>
          <w:sz w:val="22"/>
          <w:szCs w:val="22"/>
          <w:lang w:val="fr-BE"/>
        </w:rPr>
        <w:t xml:space="preserve">curiosité, </w:t>
      </w:r>
      <w:r w:rsidRPr="00393C31">
        <w:rPr>
          <w:rFonts w:ascii="Arial" w:hAnsi="Arial" w:cs="Arial"/>
          <w:sz w:val="22"/>
          <w:szCs w:val="22"/>
          <w:lang w:val="fr-BE"/>
        </w:rPr>
        <w:t xml:space="preserve">pro </w:t>
      </w:r>
      <w:r w:rsidR="00E80332" w:rsidRPr="00393C31">
        <w:rPr>
          <w:rFonts w:ascii="Arial" w:hAnsi="Arial" w:cs="Arial"/>
          <w:sz w:val="22"/>
          <w:szCs w:val="22"/>
          <w:lang w:val="fr-BE"/>
        </w:rPr>
        <w:t>activité</w:t>
      </w:r>
      <w:r w:rsidRPr="00393C31">
        <w:rPr>
          <w:rFonts w:ascii="Arial" w:hAnsi="Arial" w:cs="Arial"/>
          <w:sz w:val="22"/>
          <w:szCs w:val="22"/>
          <w:lang w:val="fr-BE"/>
        </w:rPr>
        <w:t xml:space="preserve">́, sens de l'humour et communication </w:t>
      </w:r>
      <w:r w:rsidR="00E80332" w:rsidRPr="00393C31">
        <w:rPr>
          <w:rFonts w:ascii="Arial" w:hAnsi="Arial" w:cs="Arial"/>
          <w:sz w:val="22"/>
          <w:szCs w:val="22"/>
          <w:lang w:val="fr-BE"/>
        </w:rPr>
        <w:t>aisée</w:t>
      </w:r>
      <w:r w:rsidRPr="00393C31">
        <w:rPr>
          <w:rFonts w:ascii="Arial" w:hAnsi="Arial" w:cs="Arial"/>
          <w:sz w:val="22"/>
          <w:szCs w:val="22"/>
          <w:lang w:val="fr-BE"/>
        </w:rPr>
        <w:t xml:space="preserve">.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De la </w:t>
      </w:r>
      <w:r w:rsidR="00E80332" w:rsidRPr="00393C31">
        <w:rPr>
          <w:rFonts w:ascii="Arial" w:hAnsi="Arial" w:cs="Arial"/>
          <w:sz w:val="22"/>
          <w:szCs w:val="22"/>
          <w:lang w:val="fr-BE"/>
        </w:rPr>
        <w:t>volonté</w:t>
      </w:r>
      <w:r w:rsidRPr="00393C31">
        <w:rPr>
          <w:rFonts w:ascii="Arial" w:hAnsi="Arial" w:cs="Arial"/>
          <w:sz w:val="22"/>
          <w:szCs w:val="22"/>
          <w:lang w:val="fr-BE"/>
        </w:rPr>
        <w:t xml:space="preserve">́ de collaborer aux </w:t>
      </w:r>
      <w:r w:rsidR="00E80332" w:rsidRPr="00393C31">
        <w:rPr>
          <w:rFonts w:ascii="Arial" w:hAnsi="Arial" w:cs="Arial"/>
          <w:sz w:val="22"/>
          <w:szCs w:val="22"/>
          <w:lang w:val="fr-BE"/>
        </w:rPr>
        <w:t>tâches</w:t>
      </w:r>
      <w:r w:rsidRPr="00393C31">
        <w:rPr>
          <w:rFonts w:ascii="Arial" w:hAnsi="Arial" w:cs="Arial"/>
          <w:sz w:val="22"/>
          <w:szCs w:val="22"/>
          <w:lang w:val="fr-BE"/>
        </w:rPr>
        <w:t xml:space="preserve"> collectives et administratives </w:t>
      </w:r>
      <w:r w:rsidR="00E80332" w:rsidRPr="00393C31">
        <w:rPr>
          <w:rFonts w:ascii="Arial" w:hAnsi="Arial" w:cs="Arial"/>
          <w:sz w:val="22"/>
          <w:szCs w:val="22"/>
          <w:lang w:val="fr-BE"/>
        </w:rPr>
        <w:t>inhérentes</w:t>
      </w:r>
      <w:r w:rsidRPr="00393C31">
        <w:rPr>
          <w:rFonts w:ascii="Arial" w:hAnsi="Arial" w:cs="Arial"/>
          <w:sz w:val="22"/>
          <w:szCs w:val="22"/>
          <w:lang w:val="fr-BE"/>
        </w:rPr>
        <w:t xml:space="preserve"> au service et au fonctionnement d'une asbl.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 Une </w:t>
      </w:r>
      <w:r w:rsidR="00E80332" w:rsidRPr="00393C31">
        <w:rPr>
          <w:rFonts w:ascii="Arial" w:hAnsi="Arial" w:cs="Arial"/>
          <w:sz w:val="22"/>
          <w:szCs w:val="22"/>
          <w:lang w:val="fr-BE"/>
        </w:rPr>
        <w:t>mobilité</w:t>
      </w:r>
      <w:r w:rsidRPr="00393C31">
        <w:rPr>
          <w:rFonts w:ascii="Arial" w:hAnsi="Arial" w:cs="Arial"/>
          <w:sz w:val="22"/>
          <w:szCs w:val="22"/>
          <w:lang w:val="fr-BE"/>
        </w:rPr>
        <w:t xml:space="preserve">́ forte vu le territoire d'action des projets </w:t>
      </w:r>
      <w:r w:rsidR="00E80332" w:rsidRPr="00393C31">
        <w:rPr>
          <w:rFonts w:ascii="Arial" w:hAnsi="Arial" w:cs="Arial"/>
          <w:sz w:val="22"/>
          <w:szCs w:val="22"/>
          <w:lang w:val="fr-BE"/>
        </w:rPr>
        <w:t>accompagnés</w:t>
      </w:r>
      <w:r w:rsidRPr="00393C31">
        <w:rPr>
          <w:rFonts w:ascii="Arial" w:hAnsi="Arial" w:cs="Arial"/>
          <w:sz w:val="22"/>
          <w:szCs w:val="22"/>
          <w:lang w:val="fr-BE"/>
        </w:rPr>
        <w:t xml:space="preserve"> (RW) : Un permis de conduire et un </w:t>
      </w:r>
      <w:r w:rsidR="00E80332" w:rsidRPr="00393C31">
        <w:rPr>
          <w:rFonts w:ascii="Arial" w:hAnsi="Arial" w:cs="Arial"/>
          <w:sz w:val="22"/>
          <w:szCs w:val="22"/>
          <w:lang w:val="fr-BE"/>
        </w:rPr>
        <w:t>véhicule</w:t>
      </w:r>
      <w:r w:rsidRPr="00393C31">
        <w:rPr>
          <w:rFonts w:ascii="Arial" w:hAnsi="Arial" w:cs="Arial"/>
          <w:sz w:val="22"/>
          <w:szCs w:val="22"/>
          <w:lang w:val="fr-BE"/>
        </w:rPr>
        <w:t xml:space="preserve"> sont indispensables. </w:t>
      </w:r>
    </w:p>
    <w:p w:rsidR="00A25920" w:rsidRPr="00393C31" w:rsidRDefault="00A25920" w:rsidP="00D57BEE">
      <w:pPr>
        <w:pStyle w:val="NormalWeb"/>
        <w:spacing w:before="2" w:after="2"/>
        <w:rPr>
          <w:rFonts w:ascii="Arial" w:hAnsi="Arial" w:cs="Arial"/>
          <w:b/>
          <w:bCs/>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sz w:val="22"/>
          <w:szCs w:val="22"/>
          <w:lang w:val="fr-BE"/>
        </w:rPr>
        <w:t xml:space="preserve">Caractéristiques </w:t>
      </w:r>
    </w:p>
    <w:p w:rsidR="00A25920"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 xml:space="preserve">Régime de travail : </w:t>
      </w:r>
      <w:r w:rsidRPr="00393C31">
        <w:rPr>
          <w:rFonts w:ascii="Arial" w:hAnsi="Arial" w:cs="Arial"/>
          <w:sz w:val="22"/>
          <w:szCs w:val="22"/>
          <w:lang w:val="fr-BE"/>
        </w:rPr>
        <w:t>Heures/sem : 38h</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sz w:val="22"/>
          <w:szCs w:val="22"/>
          <w:lang w:val="fr-BE"/>
        </w:rPr>
        <w:t xml:space="preserve">Horaire : à convenir (flexibilité indispensable avec horaire compensatoire) Temps plein </w:t>
      </w:r>
    </w:p>
    <w:p w:rsidR="00A25920"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Contrat</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A durée indéterminée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lastRenderedPageBreak/>
        <w:t>Salaire</w:t>
      </w:r>
      <w:r w:rsidR="00EC7176"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Barème Région wallonne </w:t>
      </w:r>
    </w:p>
    <w:p w:rsidR="00A25920" w:rsidRPr="00393C31" w:rsidRDefault="00A25920" w:rsidP="00D57BEE">
      <w:pPr>
        <w:pStyle w:val="NormalWeb"/>
        <w:spacing w:before="2" w:after="2"/>
        <w:rPr>
          <w:rFonts w:ascii="Arial" w:hAnsi="Arial" w:cs="Arial"/>
          <w:b/>
          <w:bCs/>
          <w:sz w:val="22"/>
          <w:szCs w:val="22"/>
          <w:lang w:val="fr-BE"/>
        </w:rPr>
      </w:pP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sz w:val="22"/>
          <w:szCs w:val="22"/>
          <w:lang w:val="fr-BE"/>
        </w:rPr>
        <w:t xml:space="preserve">Contact </w:t>
      </w:r>
    </w:p>
    <w:p w:rsidR="00A25920"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Entite</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Habitat et Participation</w:t>
      </w:r>
      <w:r w:rsidRPr="00393C31">
        <w:rPr>
          <w:rFonts w:ascii="Arial" w:hAnsi="Arial" w:cs="Arial"/>
          <w:sz w:val="22"/>
          <w:szCs w:val="22"/>
          <w:lang w:val="fr-BE"/>
        </w:rPr>
        <w:br/>
      </w:r>
      <w:r w:rsidRPr="00393C31">
        <w:rPr>
          <w:rFonts w:ascii="Arial" w:hAnsi="Arial" w:cs="Arial"/>
          <w:b/>
          <w:bCs/>
          <w:i/>
          <w:iCs/>
          <w:color w:val="7F7F7F"/>
          <w:sz w:val="22"/>
          <w:szCs w:val="22"/>
          <w:lang w:val="fr-BE"/>
        </w:rPr>
        <w:t>Nom de la personne</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00A25920" w:rsidRPr="00393C31">
        <w:rPr>
          <w:rFonts w:ascii="Arial" w:hAnsi="Arial" w:cs="Arial"/>
          <w:sz w:val="22"/>
          <w:szCs w:val="22"/>
          <w:lang w:val="fr-BE"/>
        </w:rPr>
        <w:t>DEBRY Philippe, Président</w:t>
      </w:r>
    </w:p>
    <w:p w:rsidR="00A25920"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Adresse</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Traverse d'Esope 6</w:t>
      </w:r>
      <w:r w:rsidR="00A25920" w:rsidRPr="00393C31">
        <w:rPr>
          <w:rFonts w:ascii="Arial" w:hAnsi="Arial" w:cs="Arial"/>
          <w:sz w:val="22"/>
          <w:szCs w:val="22"/>
          <w:lang w:val="fr-BE"/>
        </w:rPr>
        <w:t xml:space="preserve"> - </w:t>
      </w:r>
      <w:r w:rsidRPr="00393C31">
        <w:rPr>
          <w:rFonts w:ascii="Arial" w:hAnsi="Arial" w:cs="Arial"/>
          <w:sz w:val="22"/>
          <w:szCs w:val="22"/>
          <w:lang w:val="fr-BE"/>
        </w:rPr>
        <w:t>1348 Ottignies-Louvain-la-Neuve BELGIQUE</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E-mail</w:t>
      </w:r>
      <w:r w:rsidR="00A25920" w:rsidRPr="00393C31">
        <w:rPr>
          <w:rFonts w:ascii="Arial" w:hAnsi="Arial" w:cs="Arial"/>
          <w:b/>
          <w:bCs/>
          <w:i/>
          <w:iCs/>
          <w:color w:val="7F7F7F"/>
          <w:sz w:val="22"/>
          <w:szCs w:val="22"/>
          <w:lang w:val="fr-BE"/>
        </w:rPr>
        <w:t xml:space="preserve"> :</w:t>
      </w:r>
      <w:r w:rsidRPr="00393C31">
        <w:rPr>
          <w:rFonts w:ascii="Arial" w:hAnsi="Arial" w:cs="Arial"/>
          <w:b/>
          <w:bCs/>
          <w:i/>
          <w:iCs/>
          <w:color w:val="7F7F7F"/>
          <w:sz w:val="22"/>
          <w:szCs w:val="22"/>
          <w:lang w:val="fr-BE"/>
        </w:rPr>
        <w:t xml:space="preserve"> </w:t>
      </w:r>
      <w:r w:rsidRPr="00393C31">
        <w:rPr>
          <w:rFonts w:ascii="Arial" w:hAnsi="Arial" w:cs="Arial"/>
          <w:sz w:val="22"/>
          <w:szCs w:val="22"/>
          <w:lang w:val="fr-BE"/>
        </w:rPr>
        <w:t xml:space="preserve">contact@habitat-participation.be </w:t>
      </w:r>
    </w:p>
    <w:p w:rsidR="00D57BEE" w:rsidRPr="00393C31" w:rsidRDefault="00D57BEE" w:rsidP="00D57BEE">
      <w:pPr>
        <w:pStyle w:val="NormalWeb"/>
        <w:spacing w:before="2" w:after="2"/>
        <w:rPr>
          <w:rFonts w:ascii="Arial" w:hAnsi="Arial" w:cs="Arial"/>
          <w:sz w:val="22"/>
          <w:szCs w:val="22"/>
          <w:lang w:val="fr-BE"/>
        </w:rPr>
      </w:pPr>
      <w:r w:rsidRPr="00393C31">
        <w:rPr>
          <w:rFonts w:ascii="Arial" w:hAnsi="Arial" w:cs="Arial"/>
          <w:b/>
          <w:bCs/>
          <w:i/>
          <w:iCs/>
          <w:color w:val="7F7F7F"/>
          <w:sz w:val="22"/>
          <w:szCs w:val="22"/>
          <w:lang w:val="fr-BE"/>
        </w:rPr>
        <w:t>Modalités de contact</w:t>
      </w:r>
      <w:r w:rsidR="00A25920" w:rsidRPr="00393C31">
        <w:rPr>
          <w:rFonts w:ascii="Arial" w:hAnsi="Arial" w:cs="Arial"/>
          <w:b/>
          <w:bCs/>
          <w:i/>
          <w:iCs/>
          <w:color w:val="7F7F7F"/>
          <w:sz w:val="22"/>
          <w:szCs w:val="22"/>
          <w:lang w:val="fr-BE"/>
        </w:rPr>
        <w:t xml:space="preserve"> : </w:t>
      </w:r>
      <w:r w:rsidRPr="00393C31">
        <w:rPr>
          <w:rFonts w:ascii="Arial" w:hAnsi="Arial" w:cs="Arial"/>
          <w:sz w:val="22"/>
          <w:szCs w:val="22"/>
          <w:lang w:val="fr-BE"/>
        </w:rPr>
        <w:t>Merci d'envoyer votre lettre de motivation et CV par mail ou par courrier</w:t>
      </w:r>
      <w:r w:rsidR="00393C31" w:rsidRPr="00393C31">
        <w:rPr>
          <w:rFonts w:ascii="Arial" w:hAnsi="Arial" w:cs="Arial"/>
          <w:sz w:val="22"/>
          <w:szCs w:val="22"/>
          <w:lang w:val="fr-BE"/>
        </w:rPr>
        <w:t xml:space="preserve"> pour une réception</w:t>
      </w:r>
      <w:r w:rsidRPr="00393C31">
        <w:rPr>
          <w:rFonts w:ascii="Arial" w:hAnsi="Arial" w:cs="Arial"/>
          <w:sz w:val="22"/>
          <w:szCs w:val="22"/>
          <w:lang w:val="fr-BE"/>
        </w:rPr>
        <w:t xml:space="preserve"> </w:t>
      </w:r>
      <w:r w:rsidRPr="00393C31">
        <w:rPr>
          <w:rFonts w:ascii="Arial" w:hAnsi="Arial" w:cs="Arial"/>
          <w:b/>
          <w:bCs/>
          <w:sz w:val="22"/>
          <w:szCs w:val="22"/>
          <w:lang w:val="fr-BE"/>
        </w:rPr>
        <w:t xml:space="preserve">au plus tard le </w:t>
      </w:r>
      <w:r w:rsidR="00393C31" w:rsidRPr="00393C31">
        <w:rPr>
          <w:rFonts w:ascii="Arial" w:hAnsi="Arial" w:cs="Arial"/>
          <w:b/>
          <w:bCs/>
          <w:sz w:val="22"/>
          <w:szCs w:val="22"/>
          <w:lang w:val="fr-BE"/>
        </w:rPr>
        <w:t>24 mai 2021</w:t>
      </w:r>
      <w:r w:rsidRPr="00393C31">
        <w:rPr>
          <w:rFonts w:ascii="Arial" w:hAnsi="Arial" w:cs="Arial"/>
          <w:b/>
          <w:bCs/>
          <w:sz w:val="22"/>
          <w:szCs w:val="22"/>
          <w:lang w:val="fr-BE"/>
        </w:rPr>
        <w:t>.</w:t>
      </w:r>
    </w:p>
    <w:p w:rsidR="00D955DF" w:rsidRPr="00393C31" w:rsidRDefault="00D955DF">
      <w:pPr>
        <w:rPr>
          <w:rFonts w:ascii="Arial" w:hAnsi="Arial" w:cs="Arial"/>
          <w:sz w:val="22"/>
          <w:szCs w:val="22"/>
        </w:rPr>
      </w:pPr>
    </w:p>
    <w:sectPr w:rsidR="00D955DF" w:rsidRPr="00393C31" w:rsidSect="00D955D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default"/>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EE"/>
    <w:rsid w:val="00186238"/>
    <w:rsid w:val="001F287F"/>
    <w:rsid w:val="00291B99"/>
    <w:rsid w:val="002C43A4"/>
    <w:rsid w:val="003064C1"/>
    <w:rsid w:val="00393C31"/>
    <w:rsid w:val="004D0C3C"/>
    <w:rsid w:val="00625502"/>
    <w:rsid w:val="006D5156"/>
    <w:rsid w:val="00801919"/>
    <w:rsid w:val="008D5613"/>
    <w:rsid w:val="009E3BD1"/>
    <w:rsid w:val="00A25920"/>
    <w:rsid w:val="00AD4355"/>
    <w:rsid w:val="00AE1634"/>
    <w:rsid w:val="00BD43D2"/>
    <w:rsid w:val="00C502BB"/>
    <w:rsid w:val="00CF35A0"/>
    <w:rsid w:val="00D151AC"/>
    <w:rsid w:val="00D57BEE"/>
    <w:rsid w:val="00D955DF"/>
    <w:rsid w:val="00E80332"/>
    <w:rsid w:val="00EC7176"/>
    <w:rsid w:val="00FD5B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5A7A59"/>
  <w15:docId w15:val="{ED83EFD5-E91E-9A4A-BCF0-3A3F19AD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B">
    <w:name w:val="Titre 3B"/>
    <w:basedOn w:val="Normal"/>
    <w:autoRedefine/>
    <w:qFormat/>
    <w:rsid w:val="0034534B"/>
    <w:pPr>
      <w:pBdr>
        <w:top w:val="single" w:sz="4" w:space="1" w:color="auto"/>
        <w:left w:val="single" w:sz="4" w:space="4" w:color="auto"/>
        <w:bottom w:val="single" w:sz="4" w:space="1" w:color="auto"/>
        <w:right w:val="single" w:sz="4" w:space="4" w:color="auto"/>
      </w:pBdr>
      <w:spacing w:beforeLines="1" w:afterLines="1"/>
      <w:jc w:val="center"/>
    </w:pPr>
    <w:rPr>
      <w:rFonts w:asciiTheme="majorHAnsi" w:hAnsiTheme="majorHAnsi"/>
      <w:b/>
      <w:color w:val="0000FF"/>
      <w:szCs w:val="20"/>
      <w:lang w:eastAsia="fr-FR"/>
    </w:rPr>
  </w:style>
  <w:style w:type="paragraph" w:styleId="NormalWeb">
    <w:name w:val="Normal (Web)"/>
    <w:basedOn w:val="Normal"/>
    <w:uiPriority w:val="99"/>
    <w:rsid w:val="00D57BEE"/>
    <w:pPr>
      <w:spacing w:beforeLines="1" w:afterLines="1"/>
    </w:pPr>
    <w:rPr>
      <w:rFonts w:ascii="Times" w:hAnsi="Times" w:cs="Times New Roman"/>
      <w:sz w:val="20"/>
      <w:szCs w:val="20"/>
      <w:lang w:val="en-GB" w:eastAsia="fr-FR"/>
    </w:rPr>
  </w:style>
  <w:style w:type="character" w:styleId="Lienhypertexte">
    <w:name w:val="Hyperlink"/>
    <w:basedOn w:val="Policepardfaut"/>
    <w:uiPriority w:val="99"/>
    <w:semiHidden/>
    <w:unhideWhenUsed/>
    <w:rsid w:val="00D15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53062">
      <w:bodyDiv w:val="1"/>
      <w:marLeft w:val="0"/>
      <w:marRight w:val="0"/>
      <w:marTop w:val="0"/>
      <w:marBottom w:val="0"/>
      <w:divBdr>
        <w:top w:val="none" w:sz="0" w:space="0" w:color="auto"/>
        <w:left w:val="none" w:sz="0" w:space="0" w:color="auto"/>
        <w:bottom w:val="none" w:sz="0" w:space="0" w:color="auto"/>
        <w:right w:val="none" w:sz="0" w:space="0" w:color="auto"/>
      </w:divBdr>
      <w:divsChild>
        <w:div w:id="1632520431">
          <w:marLeft w:val="0"/>
          <w:marRight w:val="0"/>
          <w:marTop w:val="0"/>
          <w:marBottom w:val="0"/>
          <w:divBdr>
            <w:top w:val="none" w:sz="0" w:space="0" w:color="auto"/>
            <w:left w:val="none" w:sz="0" w:space="0" w:color="auto"/>
            <w:bottom w:val="none" w:sz="0" w:space="0" w:color="auto"/>
            <w:right w:val="none" w:sz="0" w:space="0" w:color="auto"/>
          </w:divBdr>
          <w:divsChild>
            <w:div w:id="1562524675">
              <w:marLeft w:val="0"/>
              <w:marRight w:val="0"/>
              <w:marTop w:val="0"/>
              <w:marBottom w:val="0"/>
              <w:divBdr>
                <w:top w:val="none" w:sz="0" w:space="0" w:color="auto"/>
                <w:left w:val="none" w:sz="0" w:space="0" w:color="auto"/>
                <w:bottom w:val="none" w:sz="0" w:space="0" w:color="auto"/>
                <w:right w:val="none" w:sz="0" w:space="0" w:color="auto"/>
              </w:divBdr>
              <w:divsChild>
                <w:div w:id="17331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160">
          <w:marLeft w:val="0"/>
          <w:marRight w:val="0"/>
          <w:marTop w:val="0"/>
          <w:marBottom w:val="0"/>
          <w:divBdr>
            <w:top w:val="none" w:sz="0" w:space="0" w:color="auto"/>
            <w:left w:val="none" w:sz="0" w:space="0" w:color="auto"/>
            <w:bottom w:val="none" w:sz="0" w:space="0" w:color="auto"/>
            <w:right w:val="none" w:sz="0" w:space="0" w:color="auto"/>
          </w:divBdr>
          <w:divsChild>
            <w:div w:id="1316567002">
              <w:marLeft w:val="0"/>
              <w:marRight w:val="0"/>
              <w:marTop w:val="0"/>
              <w:marBottom w:val="0"/>
              <w:divBdr>
                <w:top w:val="none" w:sz="0" w:space="0" w:color="auto"/>
                <w:left w:val="none" w:sz="0" w:space="0" w:color="auto"/>
                <w:bottom w:val="none" w:sz="0" w:space="0" w:color="auto"/>
                <w:right w:val="none" w:sz="0" w:space="0" w:color="auto"/>
              </w:divBdr>
              <w:divsChild>
                <w:div w:id="5640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331">
          <w:marLeft w:val="0"/>
          <w:marRight w:val="0"/>
          <w:marTop w:val="0"/>
          <w:marBottom w:val="0"/>
          <w:divBdr>
            <w:top w:val="none" w:sz="0" w:space="0" w:color="auto"/>
            <w:left w:val="none" w:sz="0" w:space="0" w:color="auto"/>
            <w:bottom w:val="none" w:sz="0" w:space="0" w:color="auto"/>
            <w:right w:val="none" w:sz="0" w:space="0" w:color="auto"/>
          </w:divBdr>
          <w:divsChild>
            <w:div w:id="1840657733">
              <w:marLeft w:val="0"/>
              <w:marRight w:val="0"/>
              <w:marTop w:val="0"/>
              <w:marBottom w:val="0"/>
              <w:divBdr>
                <w:top w:val="none" w:sz="0" w:space="0" w:color="auto"/>
                <w:left w:val="none" w:sz="0" w:space="0" w:color="auto"/>
                <w:bottom w:val="none" w:sz="0" w:space="0" w:color="auto"/>
                <w:right w:val="none" w:sz="0" w:space="0" w:color="auto"/>
              </w:divBdr>
              <w:divsChild>
                <w:div w:id="2929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bitat-groupe.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Habitat et Participation</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Thys</dc:creator>
  <cp:keywords/>
  <cp:lastModifiedBy>Utilisateur Microsoft Office</cp:lastModifiedBy>
  <cp:revision>8</cp:revision>
  <dcterms:created xsi:type="dcterms:W3CDTF">2021-04-30T14:49:00Z</dcterms:created>
  <dcterms:modified xsi:type="dcterms:W3CDTF">2021-04-30T14:51:00Z</dcterms:modified>
</cp:coreProperties>
</file>